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36422" w14:textId="77777777" w:rsidR="009355E9" w:rsidRPr="003E61E0" w:rsidRDefault="003E61E0" w:rsidP="003E61E0">
      <w:pPr>
        <w:pStyle w:val="Heading1"/>
        <w:ind w:left="1440"/>
        <w:jc w:val="right"/>
        <w:rPr>
          <w:rFonts w:ascii="Trebuchet MS" w:hAnsi="Trebuchet MS"/>
          <w:i/>
        </w:rPr>
      </w:pPr>
      <w:bookmarkStart w:id="0" w:name="OLE_LINK1"/>
      <w:bookmarkStart w:id="1" w:name="OLE_LINK2"/>
      <w:r>
        <w:rPr>
          <w:rFonts w:eastAsia="Calibri"/>
          <w:b w:val="0"/>
          <w:noProof/>
          <w:szCs w:val="22"/>
        </w:rPr>
        <w:drawing>
          <wp:anchor distT="0" distB="0" distL="114300" distR="114300" simplePos="0" relativeHeight="251661312" behindDoc="0" locked="0" layoutInCell="1" allowOverlap="1" wp14:anchorId="4563BD42" wp14:editId="624137E7">
            <wp:simplePos x="0" y="0"/>
            <wp:positionH relativeFrom="column">
              <wp:posOffset>1984321</wp:posOffset>
            </wp:positionH>
            <wp:positionV relativeFrom="paragraph">
              <wp:posOffset>227965</wp:posOffset>
            </wp:positionV>
            <wp:extent cx="2619375" cy="98107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cond Logo Black Text (Horizontal).png"/>
                    <pic:cNvPicPr/>
                  </pic:nvPicPr>
                  <pic:blipFill>
                    <a:blip r:embed="rId7">
                      <a:extLst>
                        <a:ext uri="{28A0092B-C50C-407E-A947-70E740481C1C}">
                          <a14:useLocalDpi xmlns:a14="http://schemas.microsoft.com/office/drawing/2010/main" val="0"/>
                        </a:ext>
                      </a:extLst>
                    </a:blip>
                    <a:stretch>
                      <a:fillRect/>
                    </a:stretch>
                  </pic:blipFill>
                  <pic:spPr>
                    <a:xfrm>
                      <a:off x="0" y="0"/>
                      <a:ext cx="2619375" cy="981075"/>
                    </a:xfrm>
                    <a:prstGeom prst="rect">
                      <a:avLst/>
                    </a:prstGeom>
                  </pic:spPr>
                </pic:pic>
              </a:graphicData>
            </a:graphic>
            <wp14:sizeRelH relativeFrom="page">
              <wp14:pctWidth>0</wp14:pctWidth>
            </wp14:sizeRelH>
            <wp14:sizeRelV relativeFrom="page">
              <wp14:pctHeight>0</wp14:pctHeight>
            </wp14:sizeRelV>
          </wp:anchor>
        </w:drawing>
      </w:r>
    </w:p>
    <w:p w14:paraId="29354C1D" w14:textId="77777777" w:rsidR="003E61E0" w:rsidRDefault="003E61E0" w:rsidP="00052F95">
      <w:pPr>
        <w:rPr>
          <w:rFonts w:eastAsia="Calibri"/>
          <w:b/>
          <w:szCs w:val="22"/>
        </w:rPr>
      </w:pPr>
    </w:p>
    <w:p w14:paraId="60C483B5" w14:textId="754C59C7" w:rsidR="00052F95" w:rsidRDefault="00C95CB8" w:rsidP="00052F95">
      <w:pPr>
        <w:rPr>
          <w:rFonts w:eastAsia="Calibri"/>
          <w:b/>
          <w:szCs w:val="22"/>
        </w:rPr>
      </w:pPr>
      <w:r>
        <w:rPr>
          <w:rFonts w:eastAsia="Calibri"/>
          <w:b/>
          <w:szCs w:val="22"/>
        </w:rPr>
        <w:t xml:space="preserve">Children’s Ministry </w:t>
      </w:r>
      <w:r w:rsidR="006742CA">
        <w:rPr>
          <w:rFonts w:eastAsia="Calibri"/>
          <w:b/>
          <w:szCs w:val="22"/>
        </w:rPr>
        <w:t>Resident</w:t>
      </w:r>
      <w:r w:rsidR="00CD195C">
        <w:rPr>
          <w:rFonts w:eastAsia="Calibri"/>
          <w:b/>
          <w:szCs w:val="22"/>
        </w:rPr>
        <w:t xml:space="preserve"> </w:t>
      </w:r>
      <w:r w:rsidR="00C963B7">
        <w:rPr>
          <w:rFonts w:eastAsia="Calibri"/>
          <w:b/>
          <w:szCs w:val="22"/>
        </w:rPr>
        <w:t>(</w:t>
      </w:r>
      <w:r w:rsidR="006742CA">
        <w:rPr>
          <w:rFonts w:eastAsia="Calibri"/>
          <w:b/>
          <w:szCs w:val="22"/>
        </w:rPr>
        <w:t>One-Year</w:t>
      </w:r>
      <w:r w:rsidR="00C963B7">
        <w:rPr>
          <w:rFonts w:eastAsia="Calibri"/>
          <w:b/>
          <w:szCs w:val="22"/>
        </w:rPr>
        <w:t>)</w:t>
      </w:r>
    </w:p>
    <w:p w14:paraId="6DFDA293" w14:textId="61174B98" w:rsidR="00A34417" w:rsidRDefault="00A34417" w:rsidP="00052F95">
      <w:pPr>
        <w:rPr>
          <w:rFonts w:eastAsia="Calibri"/>
          <w:b/>
          <w:szCs w:val="22"/>
        </w:rPr>
      </w:pPr>
      <w:r>
        <w:rPr>
          <w:rFonts w:eastAsia="Calibri"/>
          <w:b/>
          <w:szCs w:val="22"/>
        </w:rPr>
        <w:t xml:space="preserve">Reports to: </w:t>
      </w:r>
      <w:r w:rsidR="00C95CB8">
        <w:rPr>
          <w:rFonts w:eastAsia="Calibri"/>
          <w:b/>
          <w:szCs w:val="22"/>
        </w:rPr>
        <w:t>Children’s Director</w:t>
      </w:r>
    </w:p>
    <w:p w14:paraId="3C5BEE36" w14:textId="1F7B5FE3" w:rsidR="005C53C7" w:rsidRPr="005C53C7" w:rsidRDefault="00CD195C" w:rsidP="005C53C7">
      <w:pPr>
        <w:rPr>
          <w:rFonts w:eastAsia="Calibri"/>
          <w:b/>
          <w:szCs w:val="22"/>
        </w:rPr>
      </w:pPr>
      <w:r>
        <w:rPr>
          <w:rFonts w:eastAsia="Calibri"/>
          <w:b/>
          <w:szCs w:val="22"/>
        </w:rPr>
        <w:t>Weekly Pay: $250 (Housing provided)</w:t>
      </w:r>
      <w:r w:rsidR="005C53C7" w:rsidRPr="005C53C7">
        <w:rPr>
          <w:rFonts w:eastAsia="Calibri"/>
          <w:b/>
          <w:bCs/>
          <w:szCs w:val="22"/>
        </w:rPr>
        <w:br/>
      </w:r>
    </w:p>
    <w:p w14:paraId="679A8E91" w14:textId="247C6D49" w:rsidR="00A151FC" w:rsidRDefault="005C53C7" w:rsidP="00710B70">
      <w:pPr>
        <w:jc w:val="both"/>
        <w:rPr>
          <w:rFonts w:eastAsia="Calibri"/>
          <w:szCs w:val="22"/>
        </w:rPr>
      </w:pPr>
      <w:r>
        <w:rPr>
          <w:rFonts w:eastAsia="Calibri"/>
          <w:szCs w:val="22"/>
        </w:rPr>
        <w:t xml:space="preserve">Tri-Village is a multi-generational church located 20 miles east of Columbus, Ohio that offers three identical services on Sunday mornings (8:30, 9:50, &amp; 11:10am).  </w:t>
      </w:r>
      <w:r w:rsidR="00C95CB8">
        <w:rPr>
          <w:rFonts w:eastAsia="Calibri"/>
          <w:szCs w:val="22"/>
        </w:rPr>
        <w:t>As a</w:t>
      </w:r>
      <w:r w:rsidR="00710B70">
        <w:rPr>
          <w:rFonts w:eastAsia="Calibri"/>
          <w:szCs w:val="22"/>
        </w:rPr>
        <w:t xml:space="preserve"> </w:t>
      </w:r>
      <w:r w:rsidR="00C95CB8">
        <w:rPr>
          <w:rFonts w:eastAsia="Calibri"/>
          <w:szCs w:val="22"/>
        </w:rPr>
        <w:t xml:space="preserve">Children’s Ministry </w:t>
      </w:r>
      <w:r w:rsidR="007D0EDB">
        <w:rPr>
          <w:rFonts w:eastAsia="Calibri"/>
          <w:szCs w:val="22"/>
        </w:rPr>
        <w:t>Resident</w:t>
      </w:r>
      <w:r w:rsidR="00C95CB8">
        <w:rPr>
          <w:rFonts w:eastAsia="Calibri"/>
          <w:szCs w:val="22"/>
        </w:rPr>
        <w:t xml:space="preserve">, you’ll receive hands-on experience doing what God has called you to do- working with families and children. </w:t>
      </w:r>
      <w:r w:rsidR="00CD195C">
        <w:rPr>
          <w:rFonts w:eastAsia="Calibri"/>
          <w:szCs w:val="22"/>
        </w:rPr>
        <w:t xml:space="preserve"> The </w:t>
      </w:r>
      <w:r w:rsidR="007D0EDB">
        <w:rPr>
          <w:rFonts w:eastAsia="Calibri"/>
          <w:szCs w:val="22"/>
        </w:rPr>
        <w:t>year-long residency</w:t>
      </w:r>
      <w:r w:rsidR="00CD195C">
        <w:rPr>
          <w:rFonts w:eastAsia="Calibri"/>
          <w:szCs w:val="22"/>
        </w:rPr>
        <w:t xml:space="preserve"> </w:t>
      </w:r>
      <w:r w:rsidR="007D0EDB">
        <w:rPr>
          <w:rFonts w:eastAsia="Calibri"/>
          <w:szCs w:val="22"/>
        </w:rPr>
        <w:t xml:space="preserve">will give you the opportunity to collaborate, plan, execute, and evaluate children’s ministry first-hand to help bridge the gap between classroom knowledge and real-world application on your journey to prepare for full-time ministry.  </w:t>
      </w:r>
    </w:p>
    <w:p w14:paraId="197E4FE1" w14:textId="5E6BA9D0" w:rsidR="00A151FC" w:rsidRDefault="00A151FC" w:rsidP="00710B70">
      <w:pPr>
        <w:jc w:val="both"/>
        <w:rPr>
          <w:rFonts w:eastAsia="Calibri"/>
          <w:szCs w:val="22"/>
        </w:rPr>
      </w:pPr>
    </w:p>
    <w:p w14:paraId="635E7D5B" w14:textId="318A468E" w:rsidR="00944FD3" w:rsidRPr="00944FD3" w:rsidRDefault="00944FD3" w:rsidP="00710B70">
      <w:pPr>
        <w:jc w:val="both"/>
        <w:rPr>
          <w:rFonts w:eastAsia="Calibri"/>
          <w:b/>
          <w:bCs/>
          <w:szCs w:val="22"/>
        </w:rPr>
      </w:pPr>
      <w:r w:rsidRPr="00944FD3">
        <w:rPr>
          <w:rFonts w:eastAsia="Calibri"/>
          <w:b/>
          <w:bCs/>
          <w:szCs w:val="22"/>
        </w:rPr>
        <w:t>Responsibilities</w:t>
      </w:r>
    </w:p>
    <w:p w14:paraId="2BBCC492" w14:textId="2E9DAF45" w:rsidR="00944FD3" w:rsidRDefault="00944FD3" w:rsidP="00710B70">
      <w:pPr>
        <w:jc w:val="both"/>
        <w:rPr>
          <w:rFonts w:eastAsia="Calibri"/>
          <w:szCs w:val="22"/>
        </w:rPr>
      </w:pPr>
    </w:p>
    <w:p w14:paraId="42394574" w14:textId="2B5F02BD" w:rsidR="0036634C" w:rsidRDefault="00CD195C" w:rsidP="00944FD3">
      <w:pPr>
        <w:pStyle w:val="ListParagraph"/>
        <w:numPr>
          <w:ilvl w:val="0"/>
          <w:numId w:val="30"/>
        </w:numPr>
        <w:ind w:hanging="180"/>
        <w:jc w:val="both"/>
        <w:rPr>
          <w:rFonts w:eastAsia="Calibri"/>
          <w:szCs w:val="22"/>
        </w:rPr>
      </w:pPr>
      <w:r>
        <w:rPr>
          <w:rFonts w:eastAsia="Calibri"/>
          <w:szCs w:val="22"/>
        </w:rPr>
        <w:t>Work with the Children’s Ministry Director (first thru fifth grade) and Early Childhood Coordinator (birth thru kindergarten) in the planning of classes, scheduling of teachers, recruitment of volunteers, and lesson planning</w:t>
      </w:r>
    </w:p>
    <w:p w14:paraId="7D445E0D" w14:textId="13701A9B" w:rsidR="00CD195C" w:rsidRDefault="00CD195C" w:rsidP="00944FD3">
      <w:pPr>
        <w:pStyle w:val="ListParagraph"/>
        <w:numPr>
          <w:ilvl w:val="0"/>
          <w:numId w:val="30"/>
        </w:numPr>
        <w:ind w:hanging="180"/>
        <w:jc w:val="both"/>
        <w:rPr>
          <w:rFonts w:eastAsia="Calibri"/>
          <w:szCs w:val="22"/>
        </w:rPr>
      </w:pPr>
      <w:r>
        <w:rPr>
          <w:rFonts w:eastAsia="Calibri"/>
          <w:szCs w:val="22"/>
        </w:rPr>
        <w:t xml:space="preserve">Teach and/or work with assigned grade each Sunday (Note: The </w:t>
      </w:r>
      <w:r w:rsidR="00F10683">
        <w:rPr>
          <w:rFonts w:eastAsia="Calibri"/>
          <w:szCs w:val="22"/>
        </w:rPr>
        <w:t>residency</w:t>
      </w:r>
      <w:r>
        <w:rPr>
          <w:rFonts w:eastAsia="Calibri"/>
          <w:szCs w:val="22"/>
        </w:rPr>
        <w:t xml:space="preserve"> allows you to work hands-on teaching </w:t>
      </w:r>
      <w:r w:rsidR="007D0EDB">
        <w:rPr>
          <w:rFonts w:eastAsia="Calibri"/>
          <w:szCs w:val="22"/>
        </w:rPr>
        <w:t xml:space="preserve">with </w:t>
      </w:r>
      <w:r>
        <w:rPr>
          <w:rFonts w:eastAsia="Calibri"/>
          <w:szCs w:val="22"/>
        </w:rPr>
        <w:t>all ages.)</w:t>
      </w:r>
    </w:p>
    <w:p w14:paraId="41470191" w14:textId="1E052D80" w:rsidR="00CD195C" w:rsidRDefault="00CD195C" w:rsidP="00944FD3">
      <w:pPr>
        <w:pStyle w:val="ListParagraph"/>
        <w:numPr>
          <w:ilvl w:val="0"/>
          <w:numId w:val="30"/>
        </w:numPr>
        <w:ind w:hanging="180"/>
        <w:jc w:val="both"/>
        <w:rPr>
          <w:rFonts w:eastAsia="Calibri"/>
          <w:szCs w:val="22"/>
        </w:rPr>
      </w:pPr>
      <w:r>
        <w:rPr>
          <w:rFonts w:eastAsia="Calibri"/>
          <w:szCs w:val="22"/>
        </w:rPr>
        <w:t>Participate in two weeks of summer camp and one week of Vacation Bible School (VBS)</w:t>
      </w:r>
    </w:p>
    <w:p w14:paraId="47AF50C8" w14:textId="66A31E2A" w:rsidR="007D0EDB" w:rsidRDefault="007D0EDB" w:rsidP="00944FD3">
      <w:pPr>
        <w:pStyle w:val="ListParagraph"/>
        <w:numPr>
          <w:ilvl w:val="0"/>
          <w:numId w:val="30"/>
        </w:numPr>
        <w:ind w:hanging="180"/>
        <w:jc w:val="both"/>
        <w:rPr>
          <w:rFonts w:eastAsia="Calibri"/>
          <w:szCs w:val="22"/>
        </w:rPr>
      </w:pPr>
      <w:r>
        <w:rPr>
          <w:rFonts w:eastAsia="Calibri"/>
          <w:szCs w:val="22"/>
        </w:rPr>
        <w:t>Meet as scheduled with various staff members for spiritual and professional development</w:t>
      </w:r>
    </w:p>
    <w:p w14:paraId="30026A02" w14:textId="626F33DD" w:rsidR="007D0EDB" w:rsidRDefault="007D0EDB" w:rsidP="0036634C">
      <w:pPr>
        <w:pStyle w:val="ListParagraph"/>
        <w:numPr>
          <w:ilvl w:val="0"/>
          <w:numId w:val="30"/>
        </w:numPr>
        <w:ind w:hanging="180"/>
        <w:jc w:val="both"/>
        <w:rPr>
          <w:rFonts w:eastAsia="Calibri"/>
          <w:szCs w:val="22"/>
        </w:rPr>
      </w:pPr>
      <w:r>
        <w:rPr>
          <w:rFonts w:eastAsia="Calibri"/>
          <w:szCs w:val="22"/>
        </w:rPr>
        <w:t>Be a part of the Children’s Ministry R.O.C.K. Team (Reaching Out for Christ to Kids)</w:t>
      </w:r>
    </w:p>
    <w:p w14:paraId="6AEAD53B" w14:textId="1A2246CA" w:rsidR="00944FD3" w:rsidRDefault="00CD195C" w:rsidP="0036634C">
      <w:pPr>
        <w:pStyle w:val="ListParagraph"/>
        <w:numPr>
          <w:ilvl w:val="0"/>
          <w:numId w:val="30"/>
        </w:numPr>
        <w:ind w:hanging="180"/>
        <w:jc w:val="both"/>
        <w:rPr>
          <w:rFonts w:eastAsia="Calibri"/>
          <w:szCs w:val="22"/>
        </w:rPr>
      </w:pPr>
      <w:r>
        <w:rPr>
          <w:rFonts w:eastAsia="Calibri"/>
          <w:szCs w:val="22"/>
        </w:rPr>
        <w:t>Assist in planning large children’s ministry events</w:t>
      </w:r>
    </w:p>
    <w:p w14:paraId="3EDAE5A8" w14:textId="7492BF29" w:rsidR="007D0EDB" w:rsidRPr="007D0EDB" w:rsidRDefault="00CD195C" w:rsidP="007D0EDB">
      <w:pPr>
        <w:pStyle w:val="ListParagraph"/>
        <w:numPr>
          <w:ilvl w:val="0"/>
          <w:numId w:val="30"/>
        </w:numPr>
        <w:ind w:hanging="180"/>
        <w:jc w:val="both"/>
        <w:rPr>
          <w:rFonts w:eastAsia="Calibri"/>
          <w:szCs w:val="22"/>
        </w:rPr>
      </w:pPr>
      <w:r>
        <w:rPr>
          <w:rFonts w:eastAsia="Calibri"/>
          <w:szCs w:val="22"/>
        </w:rPr>
        <w:t>Participate in scheduled staff meetings</w:t>
      </w:r>
    </w:p>
    <w:p w14:paraId="233F8EEB" w14:textId="28108D30" w:rsidR="00CD195C" w:rsidRDefault="00CD195C" w:rsidP="0036634C">
      <w:pPr>
        <w:pStyle w:val="ListParagraph"/>
        <w:numPr>
          <w:ilvl w:val="0"/>
          <w:numId w:val="30"/>
        </w:numPr>
        <w:ind w:hanging="180"/>
        <w:jc w:val="both"/>
        <w:rPr>
          <w:rFonts w:eastAsia="Calibri"/>
          <w:szCs w:val="22"/>
        </w:rPr>
      </w:pPr>
      <w:r>
        <w:rPr>
          <w:rFonts w:eastAsia="Calibri"/>
          <w:szCs w:val="22"/>
        </w:rPr>
        <w:t>Meet weekly with Children’s Ministry Director and as needed with Early Childhood Coordinator</w:t>
      </w:r>
    </w:p>
    <w:p w14:paraId="7D368442" w14:textId="34D48FFF" w:rsidR="00CD195C" w:rsidRDefault="00CD195C" w:rsidP="0036634C">
      <w:pPr>
        <w:pStyle w:val="ListParagraph"/>
        <w:numPr>
          <w:ilvl w:val="0"/>
          <w:numId w:val="30"/>
        </w:numPr>
        <w:ind w:hanging="180"/>
        <w:jc w:val="both"/>
        <w:rPr>
          <w:rFonts w:eastAsia="Calibri"/>
          <w:szCs w:val="22"/>
        </w:rPr>
      </w:pPr>
      <w:r>
        <w:rPr>
          <w:rFonts w:eastAsia="Calibri"/>
          <w:szCs w:val="22"/>
        </w:rPr>
        <w:t>If completing school approved internship</w:t>
      </w:r>
      <w:r w:rsidR="007D0EDB">
        <w:rPr>
          <w:rFonts w:eastAsia="Calibri"/>
          <w:szCs w:val="22"/>
        </w:rPr>
        <w:t xml:space="preserve"> or residency</w:t>
      </w:r>
      <w:r>
        <w:rPr>
          <w:rFonts w:eastAsia="Calibri"/>
          <w:szCs w:val="22"/>
        </w:rPr>
        <w:t>, meet any school requirements required.</w:t>
      </w:r>
    </w:p>
    <w:p w14:paraId="6C83D841" w14:textId="77777777" w:rsidR="00944FD3" w:rsidRPr="00CD195C" w:rsidRDefault="00944FD3" w:rsidP="00CD195C">
      <w:pPr>
        <w:pStyle w:val="ListParagraph"/>
        <w:jc w:val="both"/>
        <w:rPr>
          <w:rFonts w:eastAsia="Calibri"/>
          <w:szCs w:val="22"/>
        </w:rPr>
      </w:pPr>
    </w:p>
    <w:p w14:paraId="6F336BA7" w14:textId="1B33E94F" w:rsidR="00944FD3" w:rsidRPr="00944FD3" w:rsidRDefault="00944FD3" w:rsidP="00710B70">
      <w:pPr>
        <w:jc w:val="both"/>
        <w:rPr>
          <w:rFonts w:eastAsia="Calibri"/>
          <w:b/>
          <w:bCs/>
          <w:szCs w:val="22"/>
        </w:rPr>
      </w:pPr>
      <w:r w:rsidRPr="00944FD3">
        <w:rPr>
          <w:rFonts w:eastAsia="Calibri"/>
          <w:b/>
          <w:bCs/>
          <w:szCs w:val="22"/>
        </w:rPr>
        <w:t>Expectations</w:t>
      </w:r>
    </w:p>
    <w:p w14:paraId="398BDE18" w14:textId="43B9BDF3" w:rsidR="00CD195C" w:rsidRPr="00CD195C" w:rsidRDefault="00CD195C" w:rsidP="00CD195C">
      <w:pPr>
        <w:jc w:val="both"/>
        <w:rPr>
          <w:rFonts w:eastAsia="Calibri"/>
          <w:szCs w:val="22"/>
        </w:rPr>
      </w:pPr>
    </w:p>
    <w:p w14:paraId="522EF0DA" w14:textId="77777777" w:rsidR="007D0EDB" w:rsidRDefault="007D0EDB" w:rsidP="00CD195C">
      <w:pPr>
        <w:pStyle w:val="ListParagraph"/>
        <w:numPr>
          <w:ilvl w:val="0"/>
          <w:numId w:val="31"/>
        </w:numPr>
        <w:ind w:hanging="180"/>
        <w:jc w:val="both"/>
        <w:rPr>
          <w:rFonts w:eastAsia="Calibri"/>
          <w:szCs w:val="22"/>
        </w:rPr>
      </w:pPr>
      <w:r>
        <w:rPr>
          <w:rFonts w:eastAsia="Calibri"/>
          <w:szCs w:val="22"/>
        </w:rPr>
        <w:t>Individual desires to pursue children’s ministry full-time at some point</w:t>
      </w:r>
    </w:p>
    <w:p w14:paraId="4C9B57FC" w14:textId="723ABB43" w:rsidR="007D0EDB" w:rsidRDefault="007D0EDB" w:rsidP="00CD195C">
      <w:pPr>
        <w:pStyle w:val="ListParagraph"/>
        <w:numPr>
          <w:ilvl w:val="0"/>
          <w:numId w:val="31"/>
        </w:numPr>
        <w:ind w:hanging="180"/>
        <w:jc w:val="both"/>
        <w:rPr>
          <w:rFonts w:eastAsia="Calibri"/>
          <w:szCs w:val="22"/>
        </w:rPr>
      </w:pPr>
      <w:r>
        <w:rPr>
          <w:rFonts w:eastAsia="Calibri"/>
          <w:szCs w:val="22"/>
        </w:rPr>
        <w:t>Have completed no less than two years of full-time college study</w:t>
      </w:r>
    </w:p>
    <w:p w14:paraId="798538D7" w14:textId="1AC921A7" w:rsidR="005C53C7" w:rsidRDefault="005C53C7" w:rsidP="00CD195C">
      <w:pPr>
        <w:pStyle w:val="ListParagraph"/>
        <w:numPr>
          <w:ilvl w:val="0"/>
          <w:numId w:val="31"/>
        </w:numPr>
        <w:ind w:hanging="180"/>
        <w:jc w:val="both"/>
        <w:rPr>
          <w:rFonts w:eastAsia="Calibri"/>
          <w:szCs w:val="22"/>
        </w:rPr>
      </w:pPr>
      <w:r>
        <w:rPr>
          <w:rFonts w:eastAsia="Calibri"/>
          <w:szCs w:val="22"/>
        </w:rPr>
        <w:t>In agreement with church’s beliefs (tri-village.org/beliefs)</w:t>
      </w:r>
    </w:p>
    <w:p w14:paraId="311CC8D4" w14:textId="3F22EB80" w:rsidR="007D0EDB" w:rsidRDefault="007D0EDB" w:rsidP="00CD195C">
      <w:pPr>
        <w:pStyle w:val="ListParagraph"/>
        <w:numPr>
          <w:ilvl w:val="0"/>
          <w:numId w:val="31"/>
        </w:numPr>
        <w:ind w:hanging="180"/>
        <w:jc w:val="both"/>
        <w:rPr>
          <w:rFonts w:eastAsia="Calibri"/>
          <w:szCs w:val="22"/>
        </w:rPr>
      </w:pPr>
      <w:r>
        <w:rPr>
          <w:rFonts w:eastAsia="Calibri"/>
          <w:szCs w:val="22"/>
        </w:rPr>
        <w:t>Provide your own cell phone, laptop, and transportation</w:t>
      </w:r>
    </w:p>
    <w:p w14:paraId="6D72C33F" w14:textId="1136AC86" w:rsidR="008B0CC9" w:rsidRPr="00CD195C" w:rsidRDefault="00CD195C" w:rsidP="00CD195C">
      <w:pPr>
        <w:pStyle w:val="ListParagraph"/>
        <w:numPr>
          <w:ilvl w:val="0"/>
          <w:numId w:val="31"/>
        </w:numPr>
        <w:ind w:hanging="180"/>
        <w:jc w:val="both"/>
        <w:rPr>
          <w:rFonts w:eastAsia="Calibri"/>
          <w:szCs w:val="22"/>
        </w:rPr>
      </w:pPr>
      <w:r>
        <w:rPr>
          <w:rFonts w:eastAsia="Calibri"/>
          <w:szCs w:val="22"/>
        </w:rPr>
        <w:t>Quick to respond to emails and phone calls</w:t>
      </w:r>
    </w:p>
    <w:p w14:paraId="1CC83441" w14:textId="7FF93264" w:rsidR="00CD195C" w:rsidRPr="00CD195C" w:rsidRDefault="0036634C" w:rsidP="00CD195C">
      <w:pPr>
        <w:pStyle w:val="ListParagraph"/>
        <w:numPr>
          <w:ilvl w:val="0"/>
          <w:numId w:val="31"/>
        </w:numPr>
        <w:ind w:hanging="180"/>
        <w:jc w:val="both"/>
        <w:rPr>
          <w:rFonts w:eastAsia="Calibri"/>
          <w:szCs w:val="22"/>
        </w:rPr>
      </w:pPr>
      <w:r>
        <w:rPr>
          <w:rFonts w:eastAsia="Calibri"/>
          <w:szCs w:val="22"/>
        </w:rPr>
        <w:t>Teachable and easy to approach</w:t>
      </w:r>
    </w:p>
    <w:p w14:paraId="1871AEF5" w14:textId="654818C1" w:rsidR="00726A2E" w:rsidRPr="00CD195C" w:rsidRDefault="00CD195C" w:rsidP="00CD195C">
      <w:pPr>
        <w:pStyle w:val="ListParagraph"/>
        <w:numPr>
          <w:ilvl w:val="0"/>
          <w:numId w:val="31"/>
        </w:numPr>
        <w:ind w:hanging="180"/>
        <w:jc w:val="both"/>
        <w:rPr>
          <w:rFonts w:eastAsia="Calibri"/>
          <w:szCs w:val="22"/>
        </w:rPr>
      </w:pPr>
      <w:r>
        <w:rPr>
          <w:rFonts w:eastAsia="Calibri"/>
          <w:szCs w:val="22"/>
        </w:rPr>
        <w:t xml:space="preserve">Background check completed </w:t>
      </w:r>
    </w:p>
    <w:p w14:paraId="0625B090" w14:textId="6EF334A4" w:rsidR="005C53C7" w:rsidRDefault="005C53C7" w:rsidP="0036634C">
      <w:pPr>
        <w:jc w:val="both"/>
        <w:rPr>
          <w:rFonts w:eastAsia="Calibri"/>
          <w:szCs w:val="22"/>
        </w:rPr>
      </w:pPr>
    </w:p>
    <w:p w14:paraId="0337577E" w14:textId="77777777" w:rsidR="005C53C7" w:rsidRDefault="005C53C7" w:rsidP="0036634C">
      <w:pPr>
        <w:jc w:val="both"/>
        <w:rPr>
          <w:rFonts w:eastAsia="Calibri"/>
          <w:szCs w:val="22"/>
        </w:rPr>
      </w:pPr>
    </w:p>
    <w:p w14:paraId="76EC5EAF" w14:textId="0FF6A2E8" w:rsidR="00CD195C" w:rsidRDefault="005C53C7" w:rsidP="00CD195C">
      <w:pPr>
        <w:jc w:val="both"/>
        <w:rPr>
          <w:rFonts w:eastAsia="Calibri"/>
          <w:b/>
          <w:bCs/>
          <w:szCs w:val="22"/>
        </w:rPr>
      </w:pPr>
      <w:r>
        <w:rPr>
          <w:rFonts w:eastAsia="Calibri"/>
          <w:b/>
          <w:bCs/>
          <w:szCs w:val="22"/>
        </w:rPr>
        <w:t>To apply, email a cover letter and resume to RobinWagner@tri-village.org.</w:t>
      </w:r>
    </w:p>
    <w:p w14:paraId="5E4BC0E5" w14:textId="77777777" w:rsidR="00CD195C" w:rsidRPr="007F13E5" w:rsidRDefault="00CD195C" w:rsidP="00CD195C">
      <w:pPr>
        <w:jc w:val="both"/>
        <w:rPr>
          <w:rFonts w:eastAsia="Calibri"/>
          <w:b/>
          <w:bCs/>
          <w:szCs w:val="22"/>
        </w:rPr>
      </w:pPr>
    </w:p>
    <w:p w14:paraId="427E00AA" w14:textId="455F37C9" w:rsidR="00CD195C" w:rsidRDefault="00CD195C" w:rsidP="0036634C">
      <w:pPr>
        <w:jc w:val="both"/>
        <w:rPr>
          <w:rFonts w:eastAsia="Calibri"/>
          <w:szCs w:val="22"/>
        </w:rPr>
      </w:pPr>
    </w:p>
    <w:bookmarkEnd w:id="0"/>
    <w:bookmarkEnd w:id="1"/>
    <w:p w14:paraId="7BC811E7" w14:textId="663AE1C0" w:rsidR="005334C7" w:rsidRPr="00BA4838" w:rsidRDefault="005334C7" w:rsidP="007D0EDB">
      <w:pPr>
        <w:rPr>
          <w:rFonts w:eastAsia="Calibri"/>
          <w:szCs w:val="22"/>
        </w:rPr>
      </w:pPr>
    </w:p>
    <w:sectPr w:rsidR="005334C7" w:rsidRPr="00BA4838" w:rsidSect="00B66A2F">
      <w:footerReference w:type="default" r:id="rId8"/>
      <w:pgSz w:w="12240" w:h="15840"/>
      <w:pgMar w:top="360" w:right="1440" w:bottom="90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1F0A2" w14:textId="77777777" w:rsidR="003E28ED" w:rsidRDefault="003E28ED" w:rsidP="00E71F68">
      <w:r>
        <w:separator/>
      </w:r>
    </w:p>
  </w:endnote>
  <w:endnote w:type="continuationSeparator" w:id="0">
    <w:p w14:paraId="2A2BF6FA" w14:textId="77777777" w:rsidR="003E28ED" w:rsidRDefault="003E28ED" w:rsidP="00E7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ndalus">
    <w:altName w:val="Andalus"/>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83B1" w14:textId="77777777" w:rsidR="005334C7" w:rsidRPr="00DF497B" w:rsidRDefault="005334C7" w:rsidP="00DF497B">
    <w:pPr>
      <w:tabs>
        <w:tab w:val="center" w:pos="4680"/>
        <w:tab w:val="right" w:pos="9360"/>
      </w:tabs>
      <w:rPr>
        <w:rFonts w:ascii="Andalus" w:eastAsia="Calibri" w:hAnsi="Andalus" w:cs="Andalus"/>
        <w:color w:val="17375E"/>
        <w:szCs w:val="22"/>
      </w:rPr>
    </w:pPr>
    <w:r>
      <w:rPr>
        <w:rFonts w:ascii="Andalus" w:eastAsia="Calibri" w:hAnsi="Andalus" w:cs="Andalus"/>
        <w:noProof/>
        <w:color w:val="17375E"/>
        <w:szCs w:val="22"/>
      </w:rPr>
      <mc:AlternateContent>
        <mc:Choice Requires="wps">
          <w:drawing>
            <wp:anchor distT="0" distB="0" distL="114300" distR="114300" simplePos="0" relativeHeight="251657728" behindDoc="0" locked="0" layoutInCell="1" allowOverlap="1" wp14:anchorId="76BC4108" wp14:editId="2F17D9ED">
              <wp:simplePos x="0" y="0"/>
              <wp:positionH relativeFrom="column">
                <wp:posOffset>-38100</wp:posOffset>
              </wp:positionH>
              <wp:positionV relativeFrom="paragraph">
                <wp:posOffset>-15875</wp:posOffset>
              </wp:positionV>
              <wp:extent cx="6010275"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0275" cy="0"/>
                      </a:xfrm>
                      <a:prstGeom prst="straightConnector1">
                        <a:avLst/>
                      </a:prstGeom>
                      <a:noFill/>
                      <a:ln w="9525">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DFFEA" id="_x0000_t32" coordsize="21600,21600" o:spt="32" o:oned="t" path="m,l21600,21600e" filled="f">
              <v:path arrowok="t" fillok="f" o:connecttype="none"/>
              <o:lock v:ext="edit" shapetype="t"/>
            </v:shapetype>
            <v:shape id="AutoShape 2" o:spid="_x0000_s1026" type="#_x0000_t32" style="position:absolute;margin-left:-3pt;margin-top:-1.25pt;width:47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" strokecolor="#243f60">
              <o:lock v:ext="edit" shapetype="f"/>
            </v:shape>
          </w:pict>
        </mc:Fallback>
      </mc:AlternateContent>
    </w:r>
    <w:r w:rsidRPr="00DF497B">
      <w:rPr>
        <w:rFonts w:ascii="Andalus" w:eastAsia="Calibri" w:hAnsi="Andalus" w:cs="Andalus"/>
        <w:color w:val="17375E"/>
        <w:szCs w:val="22"/>
      </w:rPr>
      <w:t>740.927.8731</w:t>
    </w:r>
    <w:r w:rsidRPr="00DF497B">
      <w:rPr>
        <w:rFonts w:ascii="Andalus" w:eastAsia="Calibri" w:hAnsi="Andalus" w:cs="Andalus"/>
        <w:color w:val="17375E"/>
        <w:szCs w:val="22"/>
      </w:rPr>
      <w:tab/>
    </w:r>
    <w:r w:rsidRPr="00DF497B">
      <w:rPr>
        <w:rFonts w:ascii="Andalus" w:eastAsia="Calibri" w:hAnsi="Andalus" w:cs="Andalus"/>
        <w:color w:val="17375E"/>
        <w:szCs w:val="22"/>
      </w:rPr>
      <w:tab/>
      <w:t>www.tri-village.org</w:t>
    </w:r>
  </w:p>
  <w:p w14:paraId="2B36C28B" w14:textId="77777777" w:rsidR="005334C7" w:rsidRPr="00E71F68" w:rsidRDefault="005334C7" w:rsidP="00E7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80E87" w14:textId="77777777" w:rsidR="003E28ED" w:rsidRDefault="003E28ED" w:rsidP="00E71F68">
      <w:r>
        <w:separator/>
      </w:r>
    </w:p>
  </w:footnote>
  <w:footnote w:type="continuationSeparator" w:id="0">
    <w:p w14:paraId="2945FE3F" w14:textId="77777777" w:rsidR="003E28ED" w:rsidRDefault="003E28ED" w:rsidP="00E71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BC0"/>
    <w:multiLevelType w:val="hybridMultilevel"/>
    <w:tmpl w:val="C4CC6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D0D77"/>
    <w:multiLevelType w:val="hybridMultilevel"/>
    <w:tmpl w:val="7BB0813A"/>
    <w:lvl w:ilvl="0" w:tplc="369ED4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36682"/>
    <w:multiLevelType w:val="hybridMultilevel"/>
    <w:tmpl w:val="8ED86F16"/>
    <w:lvl w:ilvl="0" w:tplc="369ED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506C1"/>
    <w:multiLevelType w:val="multilevel"/>
    <w:tmpl w:val="A71C5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801A5"/>
    <w:multiLevelType w:val="hybridMultilevel"/>
    <w:tmpl w:val="88BAD5A2"/>
    <w:lvl w:ilvl="0" w:tplc="369ED4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5471D0"/>
    <w:multiLevelType w:val="hybridMultilevel"/>
    <w:tmpl w:val="246E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1215AE"/>
    <w:multiLevelType w:val="multilevel"/>
    <w:tmpl w:val="D9DC8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DA78D6"/>
    <w:multiLevelType w:val="multilevel"/>
    <w:tmpl w:val="0456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1D6854"/>
    <w:multiLevelType w:val="hybridMultilevel"/>
    <w:tmpl w:val="6D4467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52F6E"/>
    <w:multiLevelType w:val="hybridMultilevel"/>
    <w:tmpl w:val="A75A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D3DC6"/>
    <w:multiLevelType w:val="hybridMultilevel"/>
    <w:tmpl w:val="7C3EF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461655"/>
    <w:multiLevelType w:val="hybridMultilevel"/>
    <w:tmpl w:val="3376A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197CBD"/>
    <w:multiLevelType w:val="hybridMultilevel"/>
    <w:tmpl w:val="4DF07A1E"/>
    <w:lvl w:ilvl="0" w:tplc="AE34A0CC">
      <w:start w:val="1"/>
      <w:numFmt w:val="bullet"/>
      <w:lvlText w:val=""/>
      <w:lvlJc w:val="left"/>
      <w:pPr>
        <w:tabs>
          <w:tab w:val="num" w:pos="1368"/>
        </w:tabs>
        <w:ind w:left="136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66BB9"/>
    <w:multiLevelType w:val="hybridMultilevel"/>
    <w:tmpl w:val="CE4CD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F1089"/>
    <w:multiLevelType w:val="multilevel"/>
    <w:tmpl w:val="F5CC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42009"/>
    <w:multiLevelType w:val="hybridMultilevel"/>
    <w:tmpl w:val="5410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676D5"/>
    <w:multiLevelType w:val="multilevel"/>
    <w:tmpl w:val="1F04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861BF"/>
    <w:multiLevelType w:val="hybridMultilevel"/>
    <w:tmpl w:val="5108F1D2"/>
    <w:lvl w:ilvl="0" w:tplc="369ED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22A8F"/>
    <w:multiLevelType w:val="hybridMultilevel"/>
    <w:tmpl w:val="12E65856"/>
    <w:lvl w:ilvl="0" w:tplc="642C6C2A">
      <w:start w:val="76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C87EF8"/>
    <w:multiLevelType w:val="multilevel"/>
    <w:tmpl w:val="6E5A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95EB8"/>
    <w:multiLevelType w:val="hybridMultilevel"/>
    <w:tmpl w:val="7B66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427694"/>
    <w:multiLevelType w:val="hybridMultilevel"/>
    <w:tmpl w:val="B702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70AC9"/>
    <w:multiLevelType w:val="hybridMultilevel"/>
    <w:tmpl w:val="52BEAECA"/>
    <w:lvl w:ilvl="0" w:tplc="F92A86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7632F9"/>
    <w:multiLevelType w:val="hybridMultilevel"/>
    <w:tmpl w:val="130C3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70359A"/>
    <w:multiLevelType w:val="multilevel"/>
    <w:tmpl w:val="0FFC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F3362B"/>
    <w:multiLevelType w:val="hybridMultilevel"/>
    <w:tmpl w:val="A3F20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3A5806"/>
    <w:multiLevelType w:val="hybridMultilevel"/>
    <w:tmpl w:val="572800E0"/>
    <w:lvl w:ilvl="0" w:tplc="369ED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F6389"/>
    <w:multiLevelType w:val="multilevel"/>
    <w:tmpl w:val="880A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D87FFA"/>
    <w:multiLevelType w:val="hybridMultilevel"/>
    <w:tmpl w:val="3F843E5A"/>
    <w:lvl w:ilvl="0" w:tplc="9EC0A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7A651D"/>
    <w:multiLevelType w:val="multilevel"/>
    <w:tmpl w:val="8624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494AFE"/>
    <w:multiLevelType w:val="hybridMultilevel"/>
    <w:tmpl w:val="735E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31F5"/>
    <w:multiLevelType w:val="hybridMultilevel"/>
    <w:tmpl w:val="94143E72"/>
    <w:lvl w:ilvl="0" w:tplc="40EAD00E">
      <w:start w:val="1"/>
      <w:numFmt w:val="bullet"/>
      <w:lvlText w:val="►"/>
      <w:lvlJc w:val="left"/>
      <w:pPr>
        <w:tabs>
          <w:tab w:val="num" w:pos="360"/>
        </w:tabs>
        <w:ind w:left="360" w:hanging="360"/>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31"/>
  </w:num>
  <w:num w:numId="4">
    <w:abstractNumId w:val="18"/>
  </w:num>
  <w:num w:numId="5">
    <w:abstractNumId w:val="30"/>
  </w:num>
  <w:num w:numId="6">
    <w:abstractNumId w:val="15"/>
  </w:num>
  <w:num w:numId="7">
    <w:abstractNumId w:val="21"/>
  </w:num>
  <w:num w:numId="8">
    <w:abstractNumId w:val="9"/>
  </w:num>
  <w:num w:numId="9">
    <w:abstractNumId w:val="13"/>
  </w:num>
  <w:num w:numId="10">
    <w:abstractNumId w:val="8"/>
  </w:num>
  <w:num w:numId="11">
    <w:abstractNumId w:val="24"/>
  </w:num>
  <w:num w:numId="12">
    <w:abstractNumId w:val="29"/>
  </w:num>
  <w:num w:numId="13">
    <w:abstractNumId w:val="3"/>
  </w:num>
  <w:num w:numId="14">
    <w:abstractNumId w:val="19"/>
  </w:num>
  <w:num w:numId="15">
    <w:abstractNumId w:val="14"/>
  </w:num>
  <w:num w:numId="16">
    <w:abstractNumId w:val="16"/>
  </w:num>
  <w:num w:numId="17">
    <w:abstractNumId w:val="27"/>
  </w:num>
  <w:num w:numId="18">
    <w:abstractNumId w:val="7"/>
  </w:num>
  <w:num w:numId="19">
    <w:abstractNumId w:val="6"/>
  </w:num>
  <w:num w:numId="20">
    <w:abstractNumId w:val="11"/>
  </w:num>
  <w:num w:numId="21">
    <w:abstractNumId w:val="20"/>
  </w:num>
  <w:num w:numId="22">
    <w:abstractNumId w:val="10"/>
  </w:num>
  <w:num w:numId="23">
    <w:abstractNumId w:val="5"/>
  </w:num>
  <w:num w:numId="24">
    <w:abstractNumId w:val="23"/>
  </w:num>
  <w:num w:numId="25">
    <w:abstractNumId w:val="25"/>
  </w:num>
  <w:num w:numId="26">
    <w:abstractNumId w:val="0"/>
  </w:num>
  <w:num w:numId="27">
    <w:abstractNumId w:val="1"/>
  </w:num>
  <w:num w:numId="28">
    <w:abstractNumId w:val="26"/>
  </w:num>
  <w:num w:numId="29">
    <w:abstractNumId w:val="4"/>
  </w:num>
  <w:num w:numId="30">
    <w:abstractNumId w:val="2"/>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94"/>
    <w:rsid w:val="000033AD"/>
    <w:rsid w:val="00006F2C"/>
    <w:rsid w:val="00015CA1"/>
    <w:rsid w:val="00041ACA"/>
    <w:rsid w:val="00043212"/>
    <w:rsid w:val="00051E13"/>
    <w:rsid w:val="00052F95"/>
    <w:rsid w:val="00053B60"/>
    <w:rsid w:val="000543A9"/>
    <w:rsid w:val="000610B7"/>
    <w:rsid w:val="00071094"/>
    <w:rsid w:val="0007251D"/>
    <w:rsid w:val="00072733"/>
    <w:rsid w:val="00072CB8"/>
    <w:rsid w:val="00072DE1"/>
    <w:rsid w:val="0008618B"/>
    <w:rsid w:val="0008705A"/>
    <w:rsid w:val="0009605B"/>
    <w:rsid w:val="000976C4"/>
    <w:rsid w:val="000A6244"/>
    <w:rsid w:val="000B2592"/>
    <w:rsid w:val="000C4E4D"/>
    <w:rsid w:val="000D1D34"/>
    <w:rsid w:val="000D2410"/>
    <w:rsid w:val="000D304A"/>
    <w:rsid w:val="000D6842"/>
    <w:rsid w:val="000E15A5"/>
    <w:rsid w:val="00113BDF"/>
    <w:rsid w:val="001217C2"/>
    <w:rsid w:val="001221E2"/>
    <w:rsid w:val="0013105C"/>
    <w:rsid w:val="001403DB"/>
    <w:rsid w:val="00144D8E"/>
    <w:rsid w:val="001460E2"/>
    <w:rsid w:val="001505E2"/>
    <w:rsid w:val="0016189C"/>
    <w:rsid w:val="00184904"/>
    <w:rsid w:val="00192049"/>
    <w:rsid w:val="0019335C"/>
    <w:rsid w:val="00196D62"/>
    <w:rsid w:val="001B36B9"/>
    <w:rsid w:val="001B4D0F"/>
    <w:rsid w:val="001C0905"/>
    <w:rsid w:val="001C53FC"/>
    <w:rsid w:val="001D520C"/>
    <w:rsid w:val="001D6190"/>
    <w:rsid w:val="001E068E"/>
    <w:rsid w:val="001E1BA3"/>
    <w:rsid w:val="001E4ACC"/>
    <w:rsid w:val="001F0558"/>
    <w:rsid w:val="001F1068"/>
    <w:rsid w:val="001F119C"/>
    <w:rsid w:val="001F294C"/>
    <w:rsid w:val="001F778B"/>
    <w:rsid w:val="00201AE5"/>
    <w:rsid w:val="00201B39"/>
    <w:rsid w:val="00202966"/>
    <w:rsid w:val="00203662"/>
    <w:rsid w:val="00215335"/>
    <w:rsid w:val="00226F20"/>
    <w:rsid w:val="00231971"/>
    <w:rsid w:val="002354CE"/>
    <w:rsid w:val="002363AC"/>
    <w:rsid w:val="0024673C"/>
    <w:rsid w:val="00246812"/>
    <w:rsid w:val="00255E81"/>
    <w:rsid w:val="00280421"/>
    <w:rsid w:val="00290382"/>
    <w:rsid w:val="002A6A4C"/>
    <w:rsid w:val="002A7D24"/>
    <w:rsid w:val="002B35B2"/>
    <w:rsid w:val="002B4CEE"/>
    <w:rsid w:val="002C4585"/>
    <w:rsid w:val="002C569E"/>
    <w:rsid w:val="002D0FFC"/>
    <w:rsid w:val="002D297E"/>
    <w:rsid w:val="002D48E4"/>
    <w:rsid w:val="002E1949"/>
    <w:rsid w:val="00305611"/>
    <w:rsid w:val="003062EF"/>
    <w:rsid w:val="00310904"/>
    <w:rsid w:val="0031095D"/>
    <w:rsid w:val="00314562"/>
    <w:rsid w:val="00314655"/>
    <w:rsid w:val="00316356"/>
    <w:rsid w:val="0032276E"/>
    <w:rsid w:val="003316DE"/>
    <w:rsid w:val="00350947"/>
    <w:rsid w:val="00352ACA"/>
    <w:rsid w:val="00355288"/>
    <w:rsid w:val="0036634C"/>
    <w:rsid w:val="00372034"/>
    <w:rsid w:val="00374C00"/>
    <w:rsid w:val="00394361"/>
    <w:rsid w:val="00395F39"/>
    <w:rsid w:val="00397DE4"/>
    <w:rsid w:val="003A1615"/>
    <w:rsid w:val="003A3C8B"/>
    <w:rsid w:val="003A50A8"/>
    <w:rsid w:val="003A7C28"/>
    <w:rsid w:val="003B1982"/>
    <w:rsid w:val="003B1CC7"/>
    <w:rsid w:val="003B2EAA"/>
    <w:rsid w:val="003C343F"/>
    <w:rsid w:val="003C79AE"/>
    <w:rsid w:val="003D0F4C"/>
    <w:rsid w:val="003D57D7"/>
    <w:rsid w:val="003D5AFB"/>
    <w:rsid w:val="003E28ED"/>
    <w:rsid w:val="003E3F99"/>
    <w:rsid w:val="003E5E83"/>
    <w:rsid w:val="003E61E0"/>
    <w:rsid w:val="003F185C"/>
    <w:rsid w:val="004137E7"/>
    <w:rsid w:val="0041765C"/>
    <w:rsid w:val="00420020"/>
    <w:rsid w:val="004217BF"/>
    <w:rsid w:val="00421BED"/>
    <w:rsid w:val="00452E1A"/>
    <w:rsid w:val="0045558A"/>
    <w:rsid w:val="00457D87"/>
    <w:rsid w:val="004644F5"/>
    <w:rsid w:val="00476213"/>
    <w:rsid w:val="004932C7"/>
    <w:rsid w:val="00496711"/>
    <w:rsid w:val="004A1963"/>
    <w:rsid w:val="004A2223"/>
    <w:rsid w:val="004B38B0"/>
    <w:rsid w:val="004B4D88"/>
    <w:rsid w:val="004C637B"/>
    <w:rsid w:val="004D2413"/>
    <w:rsid w:val="004D6FA6"/>
    <w:rsid w:val="004F0595"/>
    <w:rsid w:val="004F199D"/>
    <w:rsid w:val="004F3BFA"/>
    <w:rsid w:val="004F604F"/>
    <w:rsid w:val="0050054C"/>
    <w:rsid w:val="005025E6"/>
    <w:rsid w:val="005112D4"/>
    <w:rsid w:val="0051701B"/>
    <w:rsid w:val="005272F9"/>
    <w:rsid w:val="00531CE4"/>
    <w:rsid w:val="00533081"/>
    <w:rsid w:val="005334C7"/>
    <w:rsid w:val="0053661F"/>
    <w:rsid w:val="00544136"/>
    <w:rsid w:val="0054717D"/>
    <w:rsid w:val="005573E0"/>
    <w:rsid w:val="0056102A"/>
    <w:rsid w:val="005656A0"/>
    <w:rsid w:val="005705BF"/>
    <w:rsid w:val="00574620"/>
    <w:rsid w:val="00575A90"/>
    <w:rsid w:val="00586FCD"/>
    <w:rsid w:val="00595C14"/>
    <w:rsid w:val="00597FD6"/>
    <w:rsid w:val="005A0E07"/>
    <w:rsid w:val="005A2D1D"/>
    <w:rsid w:val="005A7B8B"/>
    <w:rsid w:val="005B3F84"/>
    <w:rsid w:val="005C377A"/>
    <w:rsid w:val="005C53C7"/>
    <w:rsid w:val="005D7B9E"/>
    <w:rsid w:val="005E3140"/>
    <w:rsid w:val="005E58D6"/>
    <w:rsid w:val="005E7D27"/>
    <w:rsid w:val="00601806"/>
    <w:rsid w:val="00620CAD"/>
    <w:rsid w:val="00626305"/>
    <w:rsid w:val="00637B47"/>
    <w:rsid w:val="00650804"/>
    <w:rsid w:val="00666BE5"/>
    <w:rsid w:val="00672B33"/>
    <w:rsid w:val="00672BA8"/>
    <w:rsid w:val="006742CA"/>
    <w:rsid w:val="00681CC4"/>
    <w:rsid w:val="00681F3A"/>
    <w:rsid w:val="0068564B"/>
    <w:rsid w:val="00686010"/>
    <w:rsid w:val="00687372"/>
    <w:rsid w:val="00691569"/>
    <w:rsid w:val="00692A0A"/>
    <w:rsid w:val="006A12F6"/>
    <w:rsid w:val="006B4C98"/>
    <w:rsid w:val="006C06FC"/>
    <w:rsid w:val="006C3616"/>
    <w:rsid w:val="006D1D89"/>
    <w:rsid w:val="006D390A"/>
    <w:rsid w:val="006D75A6"/>
    <w:rsid w:val="006E11F9"/>
    <w:rsid w:val="006E250A"/>
    <w:rsid w:val="006E3E4D"/>
    <w:rsid w:val="006E4273"/>
    <w:rsid w:val="006F4402"/>
    <w:rsid w:val="006F62CA"/>
    <w:rsid w:val="006F760F"/>
    <w:rsid w:val="00705A1F"/>
    <w:rsid w:val="00710B70"/>
    <w:rsid w:val="00712939"/>
    <w:rsid w:val="007262F1"/>
    <w:rsid w:val="00726A2E"/>
    <w:rsid w:val="00733716"/>
    <w:rsid w:val="007374D9"/>
    <w:rsid w:val="00754283"/>
    <w:rsid w:val="007621A2"/>
    <w:rsid w:val="00762C55"/>
    <w:rsid w:val="00767D5F"/>
    <w:rsid w:val="00780EDD"/>
    <w:rsid w:val="00784379"/>
    <w:rsid w:val="00785D9C"/>
    <w:rsid w:val="00794C32"/>
    <w:rsid w:val="007961C2"/>
    <w:rsid w:val="00796528"/>
    <w:rsid w:val="007976EC"/>
    <w:rsid w:val="007A3B7E"/>
    <w:rsid w:val="007A5942"/>
    <w:rsid w:val="007C3957"/>
    <w:rsid w:val="007D0EDB"/>
    <w:rsid w:val="007D192B"/>
    <w:rsid w:val="007E2D20"/>
    <w:rsid w:val="007F34EC"/>
    <w:rsid w:val="007F6D87"/>
    <w:rsid w:val="007F70BD"/>
    <w:rsid w:val="008010E8"/>
    <w:rsid w:val="008042DB"/>
    <w:rsid w:val="00807D6B"/>
    <w:rsid w:val="0081588F"/>
    <w:rsid w:val="0082297C"/>
    <w:rsid w:val="008266BE"/>
    <w:rsid w:val="00832520"/>
    <w:rsid w:val="00832CA3"/>
    <w:rsid w:val="00840D07"/>
    <w:rsid w:val="0084787A"/>
    <w:rsid w:val="00871947"/>
    <w:rsid w:val="008719C3"/>
    <w:rsid w:val="00875FFB"/>
    <w:rsid w:val="00877E1D"/>
    <w:rsid w:val="00883077"/>
    <w:rsid w:val="008830C9"/>
    <w:rsid w:val="00892CCD"/>
    <w:rsid w:val="008961BF"/>
    <w:rsid w:val="008A0601"/>
    <w:rsid w:val="008B0CC9"/>
    <w:rsid w:val="008D03BC"/>
    <w:rsid w:val="008D4F85"/>
    <w:rsid w:val="008F3B42"/>
    <w:rsid w:val="00917D18"/>
    <w:rsid w:val="00920616"/>
    <w:rsid w:val="00934FEE"/>
    <w:rsid w:val="009355E9"/>
    <w:rsid w:val="00944FD3"/>
    <w:rsid w:val="00950128"/>
    <w:rsid w:val="0095073E"/>
    <w:rsid w:val="009509E6"/>
    <w:rsid w:val="009530AF"/>
    <w:rsid w:val="00957067"/>
    <w:rsid w:val="00966136"/>
    <w:rsid w:val="00971FCC"/>
    <w:rsid w:val="009920EE"/>
    <w:rsid w:val="00993E28"/>
    <w:rsid w:val="009B45D2"/>
    <w:rsid w:val="009B62AC"/>
    <w:rsid w:val="009C06B3"/>
    <w:rsid w:val="009C4915"/>
    <w:rsid w:val="009C517C"/>
    <w:rsid w:val="009C70FC"/>
    <w:rsid w:val="009D7040"/>
    <w:rsid w:val="009E5314"/>
    <w:rsid w:val="009E642E"/>
    <w:rsid w:val="009F52C9"/>
    <w:rsid w:val="009F57FC"/>
    <w:rsid w:val="00A02E6F"/>
    <w:rsid w:val="00A047DC"/>
    <w:rsid w:val="00A143E0"/>
    <w:rsid w:val="00A151FC"/>
    <w:rsid w:val="00A22F98"/>
    <w:rsid w:val="00A3135E"/>
    <w:rsid w:val="00A31D77"/>
    <w:rsid w:val="00A34417"/>
    <w:rsid w:val="00A45461"/>
    <w:rsid w:val="00A52D90"/>
    <w:rsid w:val="00A55982"/>
    <w:rsid w:val="00A57460"/>
    <w:rsid w:val="00A81AD4"/>
    <w:rsid w:val="00A82E10"/>
    <w:rsid w:val="00A922B1"/>
    <w:rsid w:val="00AB2B40"/>
    <w:rsid w:val="00AB51CE"/>
    <w:rsid w:val="00AB6275"/>
    <w:rsid w:val="00AB6C76"/>
    <w:rsid w:val="00AB7827"/>
    <w:rsid w:val="00AC21F1"/>
    <w:rsid w:val="00AC4411"/>
    <w:rsid w:val="00AD0D1E"/>
    <w:rsid w:val="00AD2D74"/>
    <w:rsid w:val="00AE300E"/>
    <w:rsid w:val="00AE7A45"/>
    <w:rsid w:val="00AF5BA3"/>
    <w:rsid w:val="00AF5F7C"/>
    <w:rsid w:val="00AF64FA"/>
    <w:rsid w:val="00AF6D14"/>
    <w:rsid w:val="00B01600"/>
    <w:rsid w:val="00B13E47"/>
    <w:rsid w:val="00B20A9A"/>
    <w:rsid w:val="00B35514"/>
    <w:rsid w:val="00B36960"/>
    <w:rsid w:val="00B436FD"/>
    <w:rsid w:val="00B60B3E"/>
    <w:rsid w:val="00B66A2F"/>
    <w:rsid w:val="00B7564D"/>
    <w:rsid w:val="00B83645"/>
    <w:rsid w:val="00B83663"/>
    <w:rsid w:val="00B836FC"/>
    <w:rsid w:val="00B9677F"/>
    <w:rsid w:val="00B97871"/>
    <w:rsid w:val="00BA179E"/>
    <w:rsid w:val="00BA343E"/>
    <w:rsid w:val="00BA34F6"/>
    <w:rsid w:val="00BA4838"/>
    <w:rsid w:val="00BC4016"/>
    <w:rsid w:val="00BC4ADF"/>
    <w:rsid w:val="00BD5E90"/>
    <w:rsid w:val="00BD6598"/>
    <w:rsid w:val="00BE1B1B"/>
    <w:rsid w:val="00BE2DB5"/>
    <w:rsid w:val="00C01B6B"/>
    <w:rsid w:val="00C428CB"/>
    <w:rsid w:val="00C461D8"/>
    <w:rsid w:val="00C468C0"/>
    <w:rsid w:val="00C517AA"/>
    <w:rsid w:val="00C57107"/>
    <w:rsid w:val="00C6047E"/>
    <w:rsid w:val="00C70E1A"/>
    <w:rsid w:val="00C73C7C"/>
    <w:rsid w:val="00C75465"/>
    <w:rsid w:val="00C80E4B"/>
    <w:rsid w:val="00C83F4F"/>
    <w:rsid w:val="00C85D71"/>
    <w:rsid w:val="00C95CB8"/>
    <w:rsid w:val="00C963B7"/>
    <w:rsid w:val="00CA3273"/>
    <w:rsid w:val="00CA498A"/>
    <w:rsid w:val="00CA69F3"/>
    <w:rsid w:val="00CB4BD3"/>
    <w:rsid w:val="00CB72A8"/>
    <w:rsid w:val="00CC29E2"/>
    <w:rsid w:val="00CD195C"/>
    <w:rsid w:val="00CD1F5E"/>
    <w:rsid w:val="00CD30A4"/>
    <w:rsid w:val="00CE5420"/>
    <w:rsid w:val="00CE7277"/>
    <w:rsid w:val="00CF0A43"/>
    <w:rsid w:val="00CF2D55"/>
    <w:rsid w:val="00D0299B"/>
    <w:rsid w:val="00D03600"/>
    <w:rsid w:val="00D03ED2"/>
    <w:rsid w:val="00D13A42"/>
    <w:rsid w:val="00D15662"/>
    <w:rsid w:val="00D15F1E"/>
    <w:rsid w:val="00D24ACF"/>
    <w:rsid w:val="00D32217"/>
    <w:rsid w:val="00D43A6E"/>
    <w:rsid w:val="00D5052D"/>
    <w:rsid w:val="00D51329"/>
    <w:rsid w:val="00D51349"/>
    <w:rsid w:val="00D57B42"/>
    <w:rsid w:val="00D649E1"/>
    <w:rsid w:val="00D80B41"/>
    <w:rsid w:val="00D830E0"/>
    <w:rsid w:val="00D9130F"/>
    <w:rsid w:val="00D91844"/>
    <w:rsid w:val="00D951F9"/>
    <w:rsid w:val="00DA4ED8"/>
    <w:rsid w:val="00DA776D"/>
    <w:rsid w:val="00DB1360"/>
    <w:rsid w:val="00DB1939"/>
    <w:rsid w:val="00DB44CE"/>
    <w:rsid w:val="00DC1FE2"/>
    <w:rsid w:val="00DC32BF"/>
    <w:rsid w:val="00DC5963"/>
    <w:rsid w:val="00DC69A7"/>
    <w:rsid w:val="00DE67AF"/>
    <w:rsid w:val="00DF497B"/>
    <w:rsid w:val="00DF5217"/>
    <w:rsid w:val="00E01C57"/>
    <w:rsid w:val="00E065B6"/>
    <w:rsid w:val="00E101E2"/>
    <w:rsid w:val="00E12E83"/>
    <w:rsid w:val="00E13D7E"/>
    <w:rsid w:val="00E24111"/>
    <w:rsid w:val="00E319F2"/>
    <w:rsid w:val="00E6303E"/>
    <w:rsid w:val="00E64F0D"/>
    <w:rsid w:val="00E71F68"/>
    <w:rsid w:val="00E81939"/>
    <w:rsid w:val="00E83D27"/>
    <w:rsid w:val="00E84AC5"/>
    <w:rsid w:val="00E91C82"/>
    <w:rsid w:val="00E94CC5"/>
    <w:rsid w:val="00EA0EDF"/>
    <w:rsid w:val="00EA2B15"/>
    <w:rsid w:val="00EA650A"/>
    <w:rsid w:val="00EB5853"/>
    <w:rsid w:val="00EB5BB9"/>
    <w:rsid w:val="00ED233F"/>
    <w:rsid w:val="00ED730C"/>
    <w:rsid w:val="00EE536F"/>
    <w:rsid w:val="00EE6E7D"/>
    <w:rsid w:val="00EF198E"/>
    <w:rsid w:val="00EF6A91"/>
    <w:rsid w:val="00F013EE"/>
    <w:rsid w:val="00F02CED"/>
    <w:rsid w:val="00F10683"/>
    <w:rsid w:val="00F208F0"/>
    <w:rsid w:val="00F20E1D"/>
    <w:rsid w:val="00F2774A"/>
    <w:rsid w:val="00F27F2B"/>
    <w:rsid w:val="00F3607A"/>
    <w:rsid w:val="00F3720E"/>
    <w:rsid w:val="00F4786D"/>
    <w:rsid w:val="00F47DB8"/>
    <w:rsid w:val="00F56D10"/>
    <w:rsid w:val="00F60D1D"/>
    <w:rsid w:val="00F876A6"/>
    <w:rsid w:val="00F906A6"/>
    <w:rsid w:val="00F96D16"/>
    <w:rsid w:val="00F9747C"/>
    <w:rsid w:val="00FA2CC6"/>
    <w:rsid w:val="00FC2AD4"/>
    <w:rsid w:val="00FC3FFA"/>
    <w:rsid w:val="00FD1383"/>
    <w:rsid w:val="00FE47FC"/>
    <w:rsid w:val="00FE6DFD"/>
    <w:rsid w:val="00FF20A7"/>
    <w:rsid w:val="00FF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D8E47"/>
  <w15:chartTrackingRefBased/>
  <w15:docId w15:val="{7DC5CAA5-BCFB-8A45-89A7-981A8C10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A4C"/>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jc w:val="right"/>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firstLine="720"/>
      <w:jc w:val="both"/>
      <w:outlineLvl w:val="4"/>
    </w:pPr>
    <w:rPr>
      <w:b/>
      <w:bCs/>
    </w:rPr>
  </w:style>
  <w:style w:type="paragraph" w:styleId="Heading6">
    <w:name w:val="heading 6"/>
    <w:basedOn w:val="Normal"/>
    <w:next w:val="Normal"/>
    <w:qFormat/>
    <w:pPr>
      <w:keepNext/>
      <w:autoSpaceDE w:val="0"/>
      <w:autoSpaceDN w:val="0"/>
      <w:adjustRightInd w:val="0"/>
      <w:jc w:val="center"/>
      <w:outlineLvl w:val="5"/>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emiHidden/>
  </w:style>
  <w:style w:type="paragraph" w:styleId="BodyText">
    <w:name w:val="Body Text"/>
    <w:basedOn w:val="Normal"/>
    <w:semiHidden/>
    <w:pPr>
      <w:spacing w:after="120"/>
    </w:pPr>
  </w:style>
  <w:style w:type="paragraph" w:styleId="Closing">
    <w:name w:val="Closing"/>
    <w:basedOn w:val="Normal"/>
    <w:semiHidden/>
  </w:style>
  <w:style w:type="paragraph" w:styleId="Signature">
    <w:name w:val="Signature"/>
    <w:basedOn w:val="Normal"/>
    <w:semiHidden/>
  </w:style>
  <w:style w:type="paragraph" w:styleId="BodyText2">
    <w:name w:val="Body Text 2"/>
    <w:basedOn w:val="Normal"/>
    <w:semiHidden/>
    <w:pPr>
      <w:jc w:val="both"/>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uiPriority w:val="22"/>
    <w:qFormat/>
    <w:rPr>
      <w:b/>
      <w:bCs/>
    </w:rPr>
  </w:style>
  <w:style w:type="paragraph" w:styleId="BodyText3">
    <w:name w:val="Body Text 3"/>
    <w:basedOn w:val="Normal"/>
    <w:semiHidden/>
    <w:pPr>
      <w:jc w:val="center"/>
    </w:pPr>
    <w:rPr>
      <w:rFonts w:ascii="Verdana" w:hAnsi="Verdana"/>
      <w:color w:val="000000"/>
    </w:rPr>
  </w:style>
  <w:style w:type="paragraph" w:styleId="NormalWeb">
    <w:name w:val="Normal (Web)"/>
    <w:basedOn w:val="Normal"/>
    <w:uiPriority w:val="99"/>
    <w:semiHidden/>
    <w:unhideWhenUsed/>
    <w:rsid w:val="00290382"/>
    <w:pPr>
      <w:spacing w:before="100" w:beforeAutospacing="1" w:after="100" w:afterAutospacing="1"/>
    </w:pPr>
  </w:style>
  <w:style w:type="character" w:customStyle="1" w:styleId="address">
    <w:name w:val="address"/>
    <w:basedOn w:val="DefaultParagraphFont"/>
    <w:rsid w:val="004B38B0"/>
  </w:style>
  <w:style w:type="character" w:customStyle="1" w:styleId="Heading1Char">
    <w:name w:val="Heading 1 Char"/>
    <w:link w:val="Heading1"/>
    <w:rsid w:val="0024673C"/>
    <w:rPr>
      <w:b/>
      <w:bCs/>
      <w:sz w:val="24"/>
      <w:szCs w:val="24"/>
    </w:rPr>
  </w:style>
  <w:style w:type="character" w:customStyle="1" w:styleId="Heading2Char">
    <w:name w:val="Heading 2 Char"/>
    <w:link w:val="Heading2"/>
    <w:rsid w:val="0024673C"/>
    <w:rPr>
      <w:b/>
      <w:bCs/>
      <w:sz w:val="24"/>
      <w:szCs w:val="24"/>
    </w:rPr>
  </w:style>
  <w:style w:type="paragraph" w:customStyle="1" w:styleId="Body1">
    <w:name w:val="Body 1"/>
    <w:rsid w:val="002A7D24"/>
    <w:rPr>
      <w:rFonts w:ascii="Helvetica" w:eastAsia="Arial Unicode MS" w:hAnsi="Helvetica"/>
      <w:color w:val="000000"/>
      <w:sz w:val="24"/>
    </w:rPr>
  </w:style>
  <w:style w:type="paragraph" w:styleId="Footer">
    <w:name w:val="footer"/>
    <w:basedOn w:val="Normal"/>
    <w:link w:val="FooterChar"/>
    <w:uiPriority w:val="99"/>
    <w:unhideWhenUsed/>
    <w:rsid w:val="00E71F68"/>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E71F68"/>
    <w:rPr>
      <w:rFonts w:ascii="Calibri" w:eastAsia="Calibri" w:hAnsi="Calibri"/>
      <w:sz w:val="22"/>
      <w:szCs w:val="22"/>
    </w:rPr>
  </w:style>
  <w:style w:type="paragraph" w:styleId="Header">
    <w:name w:val="header"/>
    <w:basedOn w:val="Normal"/>
    <w:link w:val="HeaderChar"/>
    <w:uiPriority w:val="99"/>
    <w:unhideWhenUsed/>
    <w:rsid w:val="00E71F68"/>
    <w:pPr>
      <w:tabs>
        <w:tab w:val="center" w:pos="4680"/>
        <w:tab w:val="right" w:pos="9360"/>
      </w:tabs>
    </w:pPr>
  </w:style>
  <w:style w:type="character" w:customStyle="1" w:styleId="HeaderChar">
    <w:name w:val="Header Char"/>
    <w:link w:val="Header"/>
    <w:uiPriority w:val="99"/>
    <w:rsid w:val="00E71F68"/>
    <w:rPr>
      <w:sz w:val="24"/>
      <w:szCs w:val="24"/>
    </w:rPr>
  </w:style>
  <w:style w:type="paragraph" w:styleId="BalloonText">
    <w:name w:val="Balloon Text"/>
    <w:basedOn w:val="Normal"/>
    <w:link w:val="BalloonTextChar"/>
    <w:uiPriority w:val="99"/>
    <w:semiHidden/>
    <w:unhideWhenUsed/>
    <w:rsid w:val="00E71F68"/>
    <w:rPr>
      <w:rFonts w:ascii="Tahoma" w:hAnsi="Tahoma" w:cs="Tahoma"/>
      <w:sz w:val="16"/>
      <w:szCs w:val="16"/>
    </w:rPr>
  </w:style>
  <w:style w:type="character" w:customStyle="1" w:styleId="BalloonTextChar">
    <w:name w:val="Balloon Text Char"/>
    <w:link w:val="BalloonText"/>
    <w:uiPriority w:val="99"/>
    <w:semiHidden/>
    <w:rsid w:val="00E71F68"/>
    <w:rPr>
      <w:rFonts w:ascii="Tahoma" w:hAnsi="Tahoma" w:cs="Tahoma"/>
      <w:sz w:val="16"/>
      <w:szCs w:val="16"/>
    </w:rPr>
  </w:style>
  <w:style w:type="character" w:customStyle="1" w:styleId="m-1194851529887904935req">
    <w:name w:val="m_-1194851529887904935req"/>
    <w:rsid w:val="005334C7"/>
  </w:style>
  <w:style w:type="paragraph" w:styleId="ListParagraph">
    <w:name w:val="List Paragraph"/>
    <w:basedOn w:val="Normal"/>
    <w:uiPriority w:val="34"/>
    <w:qFormat/>
    <w:rsid w:val="00944FD3"/>
    <w:pPr>
      <w:ind w:left="720"/>
      <w:contextualSpacing/>
    </w:pPr>
  </w:style>
  <w:style w:type="character" w:styleId="UnresolvedMention">
    <w:name w:val="Unresolved Mention"/>
    <w:basedOn w:val="DefaultParagraphFont"/>
    <w:uiPriority w:val="99"/>
    <w:semiHidden/>
    <w:unhideWhenUsed/>
    <w:rsid w:val="005C5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8360">
      <w:bodyDiv w:val="1"/>
      <w:marLeft w:val="0"/>
      <w:marRight w:val="0"/>
      <w:marTop w:val="0"/>
      <w:marBottom w:val="0"/>
      <w:divBdr>
        <w:top w:val="none" w:sz="0" w:space="0" w:color="auto"/>
        <w:left w:val="none" w:sz="0" w:space="0" w:color="auto"/>
        <w:bottom w:val="none" w:sz="0" w:space="0" w:color="auto"/>
        <w:right w:val="none" w:sz="0" w:space="0" w:color="auto"/>
      </w:divBdr>
    </w:div>
    <w:div w:id="181288004">
      <w:bodyDiv w:val="1"/>
      <w:marLeft w:val="0"/>
      <w:marRight w:val="0"/>
      <w:marTop w:val="0"/>
      <w:marBottom w:val="0"/>
      <w:divBdr>
        <w:top w:val="none" w:sz="0" w:space="0" w:color="auto"/>
        <w:left w:val="none" w:sz="0" w:space="0" w:color="auto"/>
        <w:bottom w:val="none" w:sz="0" w:space="0" w:color="auto"/>
        <w:right w:val="none" w:sz="0" w:space="0" w:color="auto"/>
      </w:divBdr>
      <w:divsChild>
        <w:div w:id="792404516">
          <w:marLeft w:val="0"/>
          <w:marRight w:val="0"/>
          <w:marTop w:val="0"/>
          <w:marBottom w:val="0"/>
          <w:divBdr>
            <w:top w:val="none" w:sz="0" w:space="0" w:color="auto"/>
            <w:left w:val="none" w:sz="0" w:space="0" w:color="auto"/>
            <w:bottom w:val="none" w:sz="0" w:space="0" w:color="auto"/>
            <w:right w:val="none" w:sz="0" w:space="0" w:color="auto"/>
          </w:divBdr>
        </w:div>
      </w:divsChild>
    </w:div>
    <w:div w:id="377441831">
      <w:bodyDiv w:val="1"/>
      <w:marLeft w:val="0"/>
      <w:marRight w:val="0"/>
      <w:marTop w:val="0"/>
      <w:marBottom w:val="0"/>
      <w:divBdr>
        <w:top w:val="none" w:sz="0" w:space="0" w:color="auto"/>
        <w:left w:val="none" w:sz="0" w:space="0" w:color="auto"/>
        <w:bottom w:val="none" w:sz="0" w:space="0" w:color="auto"/>
        <w:right w:val="none" w:sz="0" w:space="0" w:color="auto"/>
      </w:divBdr>
    </w:div>
    <w:div w:id="535970018">
      <w:bodyDiv w:val="1"/>
      <w:marLeft w:val="0"/>
      <w:marRight w:val="0"/>
      <w:marTop w:val="0"/>
      <w:marBottom w:val="0"/>
      <w:divBdr>
        <w:top w:val="none" w:sz="0" w:space="0" w:color="auto"/>
        <w:left w:val="none" w:sz="0" w:space="0" w:color="auto"/>
        <w:bottom w:val="none" w:sz="0" w:space="0" w:color="auto"/>
        <w:right w:val="none" w:sz="0" w:space="0" w:color="auto"/>
      </w:divBdr>
    </w:div>
    <w:div w:id="630208061">
      <w:bodyDiv w:val="1"/>
      <w:marLeft w:val="0"/>
      <w:marRight w:val="0"/>
      <w:marTop w:val="0"/>
      <w:marBottom w:val="0"/>
      <w:divBdr>
        <w:top w:val="none" w:sz="0" w:space="0" w:color="auto"/>
        <w:left w:val="none" w:sz="0" w:space="0" w:color="auto"/>
        <w:bottom w:val="none" w:sz="0" w:space="0" w:color="auto"/>
        <w:right w:val="none" w:sz="0" w:space="0" w:color="auto"/>
      </w:divBdr>
    </w:div>
    <w:div w:id="665086474">
      <w:bodyDiv w:val="1"/>
      <w:marLeft w:val="0"/>
      <w:marRight w:val="0"/>
      <w:marTop w:val="0"/>
      <w:marBottom w:val="0"/>
      <w:divBdr>
        <w:top w:val="none" w:sz="0" w:space="0" w:color="auto"/>
        <w:left w:val="none" w:sz="0" w:space="0" w:color="auto"/>
        <w:bottom w:val="none" w:sz="0" w:space="0" w:color="auto"/>
        <w:right w:val="none" w:sz="0" w:space="0" w:color="auto"/>
      </w:divBdr>
    </w:div>
    <w:div w:id="787048324">
      <w:bodyDiv w:val="1"/>
      <w:marLeft w:val="0"/>
      <w:marRight w:val="0"/>
      <w:marTop w:val="0"/>
      <w:marBottom w:val="0"/>
      <w:divBdr>
        <w:top w:val="none" w:sz="0" w:space="0" w:color="auto"/>
        <w:left w:val="none" w:sz="0" w:space="0" w:color="auto"/>
        <w:bottom w:val="none" w:sz="0" w:space="0" w:color="auto"/>
        <w:right w:val="none" w:sz="0" w:space="0" w:color="auto"/>
      </w:divBdr>
    </w:div>
    <w:div w:id="936016805">
      <w:bodyDiv w:val="1"/>
      <w:marLeft w:val="0"/>
      <w:marRight w:val="0"/>
      <w:marTop w:val="0"/>
      <w:marBottom w:val="0"/>
      <w:divBdr>
        <w:top w:val="none" w:sz="0" w:space="0" w:color="auto"/>
        <w:left w:val="none" w:sz="0" w:space="0" w:color="auto"/>
        <w:bottom w:val="none" w:sz="0" w:space="0" w:color="auto"/>
        <w:right w:val="none" w:sz="0" w:space="0" w:color="auto"/>
      </w:divBdr>
    </w:div>
    <w:div w:id="939262923">
      <w:bodyDiv w:val="1"/>
      <w:marLeft w:val="0"/>
      <w:marRight w:val="0"/>
      <w:marTop w:val="0"/>
      <w:marBottom w:val="0"/>
      <w:divBdr>
        <w:top w:val="none" w:sz="0" w:space="0" w:color="auto"/>
        <w:left w:val="none" w:sz="0" w:space="0" w:color="auto"/>
        <w:bottom w:val="none" w:sz="0" w:space="0" w:color="auto"/>
        <w:right w:val="none" w:sz="0" w:space="0" w:color="auto"/>
      </w:divBdr>
    </w:div>
    <w:div w:id="1021858178">
      <w:bodyDiv w:val="1"/>
      <w:marLeft w:val="0"/>
      <w:marRight w:val="0"/>
      <w:marTop w:val="0"/>
      <w:marBottom w:val="0"/>
      <w:divBdr>
        <w:top w:val="none" w:sz="0" w:space="0" w:color="auto"/>
        <w:left w:val="none" w:sz="0" w:space="0" w:color="auto"/>
        <w:bottom w:val="none" w:sz="0" w:space="0" w:color="auto"/>
        <w:right w:val="none" w:sz="0" w:space="0" w:color="auto"/>
      </w:divBdr>
    </w:div>
    <w:div w:id="1049694342">
      <w:bodyDiv w:val="1"/>
      <w:marLeft w:val="0"/>
      <w:marRight w:val="0"/>
      <w:marTop w:val="0"/>
      <w:marBottom w:val="0"/>
      <w:divBdr>
        <w:top w:val="none" w:sz="0" w:space="0" w:color="auto"/>
        <w:left w:val="none" w:sz="0" w:space="0" w:color="auto"/>
        <w:bottom w:val="none" w:sz="0" w:space="0" w:color="auto"/>
        <w:right w:val="none" w:sz="0" w:space="0" w:color="auto"/>
      </w:divBdr>
      <w:divsChild>
        <w:div w:id="1058288045">
          <w:marLeft w:val="0"/>
          <w:marRight w:val="0"/>
          <w:marTop w:val="0"/>
          <w:marBottom w:val="0"/>
          <w:divBdr>
            <w:top w:val="none" w:sz="0" w:space="0" w:color="auto"/>
            <w:left w:val="none" w:sz="0" w:space="0" w:color="auto"/>
            <w:bottom w:val="none" w:sz="0" w:space="0" w:color="auto"/>
            <w:right w:val="none" w:sz="0" w:space="0" w:color="auto"/>
          </w:divBdr>
        </w:div>
      </w:divsChild>
    </w:div>
    <w:div w:id="1066149039">
      <w:bodyDiv w:val="1"/>
      <w:marLeft w:val="0"/>
      <w:marRight w:val="0"/>
      <w:marTop w:val="0"/>
      <w:marBottom w:val="0"/>
      <w:divBdr>
        <w:top w:val="none" w:sz="0" w:space="0" w:color="auto"/>
        <w:left w:val="none" w:sz="0" w:space="0" w:color="auto"/>
        <w:bottom w:val="none" w:sz="0" w:space="0" w:color="auto"/>
        <w:right w:val="none" w:sz="0" w:space="0" w:color="auto"/>
      </w:divBdr>
      <w:divsChild>
        <w:div w:id="224414537">
          <w:marLeft w:val="0"/>
          <w:marRight w:val="0"/>
          <w:marTop w:val="0"/>
          <w:marBottom w:val="0"/>
          <w:divBdr>
            <w:top w:val="none" w:sz="0" w:space="0" w:color="auto"/>
            <w:left w:val="none" w:sz="0" w:space="0" w:color="auto"/>
            <w:bottom w:val="none" w:sz="0" w:space="0" w:color="auto"/>
            <w:right w:val="none" w:sz="0" w:space="0" w:color="auto"/>
          </w:divBdr>
          <w:divsChild>
            <w:div w:id="1135608025">
              <w:marLeft w:val="0"/>
              <w:marRight w:val="0"/>
              <w:marTop w:val="0"/>
              <w:marBottom w:val="0"/>
              <w:divBdr>
                <w:top w:val="none" w:sz="0" w:space="0" w:color="auto"/>
                <w:left w:val="none" w:sz="0" w:space="0" w:color="auto"/>
                <w:bottom w:val="none" w:sz="0" w:space="0" w:color="auto"/>
                <w:right w:val="none" w:sz="0" w:space="0" w:color="auto"/>
              </w:divBdr>
              <w:divsChild>
                <w:div w:id="1715612613">
                  <w:marLeft w:val="0"/>
                  <w:marRight w:val="0"/>
                  <w:marTop w:val="0"/>
                  <w:marBottom w:val="0"/>
                  <w:divBdr>
                    <w:top w:val="none" w:sz="0" w:space="0" w:color="auto"/>
                    <w:left w:val="none" w:sz="0" w:space="0" w:color="auto"/>
                    <w:bottom w:val="none" w:sz="0" w:space="0" w:color="auto"/>
                    <w:right w:val="none" w:sz="0" w:space="0" w:color="auto"/>
                  </w:divBdr>
                  <w:divsChild>
                    <w:div w:id="1238127688">
                      <w:marLeft w:val="0"/>
                      <w:marRight w:val="0"/>
                      <w:marTop w:val="0"/>
                      <w:marBottom w:val="0"/>
                      <w:divBdr>
                        <w:top w:val="none" w:sz="0" w:space="0" w:color="auto"/>
                        <w:left w:val="none" w:sz="0" w:space="0" w:color="auto"/>
                        <w:bottom w:val="none" w:sz="0" w:space="0" w:color="auto"/>
                        <w:right w:val="none" w:sz="0" w:space="0" w:color="auto"/>
                      </w:divBdr>
                      <w:divsChild>
                        <w:div w:id="20910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11903">
      <w:bodyDiv w:val="1"/>
      <w:marLeft w:val="0"/>
      <w:marRight w:val="0"/>
      <w:marTop w:val="0"/>
      <w:marBottom w:val="0"/>
      <w:divBdr>
        <w:top w:val="none" w:sz="0" w:space="0" w:color="auto"/>
        <w:left w:val="none" w:sz="0" w:space="0" w:color="auto"/>
        <w:bottom w:val="none" w:sz="0" w:space="0" w:color="auto"/>
        <w:right w:val="none" w:sz="0" w:space="0" w:color="auto"/>
      </w:divBdr>
    </w:div>
    <w:div w:id="1147431732">
      <w:bodyDiv w:val="1"/>
      <w:marLeft w:val="0"/>
      <w:marRight w:val="0"/>
      <w:marTop w:val="0"/>
      <w:marBottom w:val="0"/>
      <w:divBdr>
        <w:top w:val="none" w:sz="0" w:space="0" w:color="auto"/>
        <w:left w:val="none" w:sz="0" w:space="0" w:color="auto"/>
        <w:bottom w:val="none" w:sz="0" w:space="0" w:color="auto"/>
        <w:right w:val="none" w:sz="0" w:space="0" w:color="auto"/>
      </w:divBdr>
    </w:div>
    <w:div w:id="1202278935">
      <w:bodyDiv w:val="1"/>
      <w:marLeft w:val="0"/>
      <w:marRight w:val="0"/>
      <w:marTop w:val="0"/>
      <w:marBottom w:val="0"/>
      <w:divBdr>
        <w:top w:val="none" w:sz="0" w:space="0" w:color="auto"/>
        <w:left w:val="none" w:sz="0" w:space="0" w:color="auto"/>
        <w:bottom w:val="none" w:sz="0" w:space="0" w:color="auto"/>
        <w:right w:val="none" w:sz="0" w:space="0" w:color="auto"/>
      </w:divBdr>
    </w:div>
    <w:div w:id="1220824240">
      <w:bodyDiv w:val="1"/>
      <w:marLeft w:val="0"/>
      <w:marRight w:val="0"/>
      <w:marTop w:val="0"/>
      <w:marBottom w:val="0"/>
      <w:divBdr>
        <w:top w:val="none" w:sz="0" w:space="0" w:color="auto"/>
        <w:left w:val="none" w:sz="0" w:space="0" w:color="auto"/>
        <w:bottom w:val="none" w:sz="0" w:space="0" w:color="auto"/>
        <w:right w:val="none" w:sz="0" w:space="0" w:color="auto"/>
      </w:divBdr>
      <w:divsChild>
        <w:div w:id="2018312507">
          <w:marLeft w:val="0"/>
          <w:marRight w:val="0"/>
          <w:marTop w:val="0"/>
          <w:marBottom w:val="0"/>
          <w:divBdr>
            <w:top w:val="none" w:sz="0" w:space="0" w:color="auto"/>
            <w:left w:val="none" w:sz="0" w:space="0" w:color="auto"/>
            <w:bottom w:val="none" w:sz="0" w:space="0" w:color="auto"/>
            <w:right w:val="none" w:sz="0" w:space="0" w:color="auto"/>
          </w:divBdr>
          <w:divsChild>
            <w:div w:id="821821623">
              <w:marLeft w:val="0"/>
              <w:marRight w:val="0"/>
              <w:marTop w:val="0"/>
              <w:marBottom w:val="0"/>
              <w:divBdr>
                <w:top w:val="none" w:sz="0" w:space="0" w:color="auto"/>
                <w:left w:val="none" w:sz="0" w:space="0" w:color="auto"/>
                <w:bottom w:val="none" w:sz="0" w:space="0" w:color="auto"/>
                <w:right w:val="none" w:sz="0" w:space="0" w:color="auto"/>
              </w:divBdr>
              <w:divsChild>
                <w:div w:id="1153988908">
                  <w:marLeft w:val="0"/>
                  <w:marRight w:val="0"/>
                  <w:marTop w:val="0"/>
                  <w:marBottom w:val="0"/>
                  <w:divBdr>
                    <w:top w:val="none" w:sz="0" w:space="0" w:color="auto"/>
                    <w:left w:val="none" w:sz="0" w:space="0" w:color="auto"/>
                    <w:bottom w:val="none" w:sz="0" w:space="0" w:color="auto"/>
                    <w:right w:val="none" w:sz="0" w:space="0" w:color="auto"/>
                  </w:divBdr>
                  <w:divsChild>
                    <w:div w:id="190536705">
                      <w:marLeft w:val="0"/>
                      <w:marRight w:val="0"/>
                      <w:marTop w:val="0"/>
                      <w:marBottom w:val="0"/>
                      <w:divBdr>
                        <w:top w:val="none" w:sz="0" w:space="0" w:color="auto"/>
                        <w:left w:val="none" w:sz="0" w:space="0" w:color="auto"/>
                        <w:bottom w:val="none" w:sz="0" w:space="0" w:color="auto"/>
                        <w:right w:val="none" w:sz="0" w:space="0" w:color="auto"/>
                      </w:divBdr>
                      <w:divsChild>
                        <w:div w:id="1943219210">
                          <w:marLeft w:val="0"/>
                          <w:marRight w:val="0"/>
                          <w:marTop w:val="0"/>
                          <w:marBottom w:val="0"/>
                          <w:divBdr>
                            <w:top w:val="none" w:sz="0" w:space="0" w:color="auto"/>
                            <w:left w:val="none" w:sz="0" w:space="0" w:color="auto"/>
                            <w:bottom w:val="none" w:sz="0" w:space="0" w:color="auto"/>
                            <w:right w:val="none" w:sz="0" w:space="0" w:color="auto"/>
                          </w:divBdr>
                          <w:divsChild>
                            <w:div w:id="1155948979">
                              <w:marLeft w:val="0"/>
                              <w:marRight w:val="0"/>
                              <w:marTop w:val="0"/>
                              <w:marBottom w:val="0"/>
                              <w:divBdr>
                                <w:top w:val="none" w:sz="0" w:space="0" w:color="auto"/>
                                <w:left w:val="none" w:sz="0" w:space="0" w:color="auto"/>
                                <w:bottom w:val="none" w:sz="0" w:space="0" w:color="auto"/>
                                <w:right w:val="none" w:sz="0" w:space="0" w:color="auto"/>
                              </w:divBdr>
                              <w:divsChild>
                                <w:div w:id="633024610">
                                  <w:marLeft w:val="0"/>
                                  <w:marRight w:val="0"/>
                                  <w:marTop w:val="0"/>
                                  <w:marBottom w:val="0"/>
                                  <w:divBdr>
                                    <w:top w:val="none" w:sz="0" w:space="0" w:color="auto"/>
                                    <w:left w:val="none" w:sz="0" w:space="0" w:color="auto"/>
                                    <w:bottom w:val="none" w:sz="0" w:space="0" w:color="auto"/>
                                    <w:right w:val="none" w:sz="0" w:space="0" w:color="auto"/>
                                  </w:divBdr>
                                  <w:divsChild>
                                    <w:div w:id="195242782">
                                      <w:marLeft w:val="0"/>
                                      <w:marRight w:val="0"/>
                                      <w:marTop w:val="0"/>
                                      <w:marBottom w:val="0"/>
                                      <w:divBdr>
                                        <w:top w:val="none" w:sz="0" w:space="0" w:color="auto"/>
                                        <w:left w:val="none" w:sz="0" w:space="0" w:color="auto"/>
                                        <w:bottom w:val="none" w:sz="0" w:space="0" w:color="auto"/>
                                        <w:right w:val="none" w:sz="0" w:space="0" w:color="auto"/>
                                      </w:divBdr>
                                      <w:divsChild>
                                        <w:div w:id="1692410362">
                                          <w:marLeft w:val="0"/>
                                          <w:marRight w:val="0"/>
                                          <w:marTop w:val="0"/>
                                          <w:marBottom w:val="0"/>
                                          <w:divBdr>
                                            <w:top w:val="none" w:sz="0" w:space="0" w:color="auto"/>
                                            <w:left w:val="none" w:sz="0" w:space="0" w:color="auto"/>
                                            <w:bottom w:val="none" w:sz="0" w:space="0" w:color="auto"/>
                                            <w:right w:val="none" w:sz="0" w:space="0" w:color="auto"/>
                                          </w:divBdr>
                                          <w:divsChild>
                                            <w:div w:id="1555004764">
                                              <w:marLeft w:val="0"/>
                                              <w:marRight w:val="0"/>
                                              <w:marTop w:val="0"/>
                                              <w:marBottom w:val="0"/>
                                              <w:divBdr>
                                                <w:top w:val="none" w:sz="0" w:space="0" w:color="auto"/>
                                                <w:left w:val="single" w:sz="6" w:space="0" w:color="ACACAC"/>
                                                <w:bottom w:val="none" w:sz="0" w:space="0" w:color="auto"/>
                                                <w:right w:val="single" w:sz="6" w:space="0" w:color="ACACAC"/>
                                              </w:divBdr>
                                              <w:divsChild>
                                                <w:div w:id="695272247">
                                                  <w:marLeft w:val="0"/>
                                                  <w:marRight w:val="0"/>
                                                  <w:marTop w:val="0"/>
                                                  <w:marBottom w:val="0"/>
                                                  <w:divBdr>
                                                    <w:top w:val="none" w:sz="0" w:space="0" w:color="auto"/>
                                                    <w:left w:val="none" w:sz="0" w:space="0" w:color="auto"/>
                                                    <w:bottom w:val="none" w:sz="0" w:space="0" w:color="auto"/>
                                                    <w:right w:val="none" w:sz="0" w:space="0" w:color="auto"/>
                                                  </w:divBdr>
                                                  <w:divsChild>
                                                    <w:div w:id="1397315431">
                                                      <w:marLeft w:val="0"/>
                                                      <w:marRight w:val="285"/>
                                                      <w:marTop w:val="0"/>
                                                      <w:marBottom w:val="0"/>
                                                      <w:divBdr>
                                                        <w:top w:val="none" w:sz="0" w:space="0" w:color="auto"/>
                                                        <w:left w:val="none" w:sz="0" w:space="0" w:color="auto"/>
                                                        <w:bottom w:val="none" w:sz="0" w:space="0" w:color="auto"/>
                                                        <w:right w:val="none" w:sz="0" w:space="0" w:color="auto"/>
                                                      </w:divBdr>
                                                      <w:divsChild>
                                                        <w:div w:id="685980128">
                                                          <w:marLeft w:val="0"/>
                                                          <w:marRight w:val="0"/>
                                                          <w:marTop w:val="0"/>
                                                          <w:marBottom w:val="0"/>
                                                          <w:divBdr>
                                                            <w:top w:val="none" w:sz="0" w:space="0" w:color="auto"/>
                                                            <w:left w:val="none" w:sz="0" w:space="0" w:color="auto"/>
                                                            <w:bottom w:val="none" w:sz="0" w:space="0" w:color="auto"/>
                                                            <w:right w:val="none" w:sz="0" w:space="0" w:color="auto"/>
                                                          </w:divBdr>
                                                        </w:div>
                                                        <w:div w:id="12904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23384">
      <w:bodyDiv w:val="1"/>
      <w:marLeft w:val="0"/>
      <w:marRight w:val="0"/>
      <w:marTop w:val="0"/>
      <w:marBottom w:val="0"/>
      <w:divBdr>
        <w:top w:val="none" w:sz="0" w:space="0" w:color="auto"/>
        <w:left w:val="none" w:sz="0" w:space="0" w:color="auto"/>
        <w:bottom w:val="none" w:sz="0" w:space="0" w:color="auto"/>
        <w:right w:val="none" w:sz="0" w:space="0" w:color="auto"/>
      </w:divBdr>
    </w:div>
    <w:div w:id="1320229579">
      <w:bodyDiv w:val="1"/>
      <w:marLeft w:val="0"/>
      <w:marRight w:val="0"/>
      <w:marTop w:val="0"/>
      <w:marBottom w:val="0"/>
      <w:divBdr>
        <w:top w:val="none" w:sz="0" w:space="0" w:color="auto"/>
        <w:left w:val="none" w:sz="0" w:space="0" w:color="auto"/>
        <w:bottom w:val="none" w:sz="0" w:space="0" w:color="auto"/>
        <w:right w:val="none" w:sz="0" w:space="0" w:color="auto"/>
      </w:divBdr>
      <w:divsChild>
        <w:div w:id="1442528606">
          <w:marLeft w:val="0"/>
          <w:marRight w:val="0"/>
          <w:marTop w:val="0"/>
          <w:marBottom w:val="0"/>
          <w:divBdr>
            <w:top w:val="none" w:sz="0" w:space="0" w:color="auto"/>
            <w:left w:val="none" w:sz="0" w:space="0" w:color="auto"/>
            <w:bottom w:val="none" w:sz="0" w:space="0" w:color="auto"/>
            <w:right w:val="none" w:sz="0" w:space="0" w:color="auto"/>
          </w:divBdr>
          <w:divsChild>
            <w:div w:id="409616958">
              <w:marLeft w:val="0"/>
              <w:marRight w:val="0"/>
              <w:marTop w:val="0"/>
              <w:marBottom w:val="0"/>
              <w:divBdr>
                <w:top w:val="none" w:sz="0" w:space="0" w:color="auto"/>
                <w:left w:val="none" w:sz="0" w:space="0" w:color="auto"/>
                <w:bottom w:val="none" w:sz="0" w:space="0" w:color="auto"/>
                <w:right w:val="none" w:sz="0" w:space="0" w:color="auto"/>
              </w:divBdr>
            </w:div>
            <w:div w:id="1367289024">
              <w:marLeft w:val="0"/>
              <w:marRight w:val="0"/>
              <w:marTop w:val="0"/>
              <w:marBottom w:val="0"/>
              <w:divBdr>
                <w:top w:val="none" w:sz="0" w:space="0" w:color="auto"/>
                <w:left w:val="none" w:sz="0" w:space="0" w:color="auto"/>
                <w:bottom w:val="none" w:sz="0" w:space="0" w:color="auto"/>
                <w:right w:val="none" w:sz="0" w:space="0" w:color="auto"/>
              </w:divBdr>
            </w:div>
            <w:div w:id="16149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8927">
      <w:bodyDiv w:val="1"/>
      <w:marLeft w:val="0"/>
      <w:marRight w:val="0"/>
      <w:marTop w:val="0"/>
      <w:marBottom w:val="0"/>
      <w:divBdr>
        <w:top w:val="none" w:sz="0" w:space="0" w:color="auto"/>
        <w:left w:val="none" w:sz="0" w:space="0" w:color="auto"/>
        <w:bottom w:val="none" w:sz="0" w:space="0" w:color="auto"/>
        <w:right w:val="none" w:sz="0" w:space="0" w:color="auto"/>
      </w:divBdr>
    </w:div>
    <w:div w:id="1579710915">
      <w:bodyDiv w:val="1"/>
      <w:marLeft w:val="0"/>
      <w:marRight w:val="0"/>
      <w:marTop w:val="0"/>
      <w:marBottom w:val="0"/>
      <w:divBdr>
        <w:top w:val="none" w:sz="0" w:space="0" w:color="auto"/>
        <w:left w:val="none" w:sz="0" w:space="0" w:color="auto"/>
        <w:bottom w:val="none" w:sz="0" w:space="0" w:color="auto"/>
        <w:right w:val="none" w:sz="0" w:space="0" w:color="auto"/>
      </w:divBdr>
    </w:div>
    <w:div w:id="1647274245">
      <w:bodyDiv w:val="1"/>
      <w:marLeft w:val="0"/>
      <w:marRight w:val="0"/>
      <w:marTop w:val="0"/>
      <w:marBottom w:val="0"/>
      <w:divBdr>
        <w:top w:val="none" w:sz="0" w:space="0" w:color="auto"/>
        <w:left w:val="none" w:sz="0" w:space="0" w:color="auto"/>
        <w:bottom w:val="none" w:sz="0" w:space="0" w:color="auto"/>
        <w:right w:val="none" w:sz="0" w:space="0" w:color="auto"/>
      </w:divBdr>
    </w:div>
    <w:div w:id="1727143625">
      <w:bodyDiv w:val="1"/>
      <w:marLeft w:val="0"/>
      <w:marRight w:val="0"/>
      <w:marTop w:val="0"/>
      <w:marBottom w:val="0"/>
      <w:divBdr>
        <w:top w:val="none" w:sz="0" w:space="0" w:color="auto"/>
        <w:left w:val="none" w:sz="0" w:space="0" w:color="auto"/>
        <w:bottom w:val="none" w:sz="0" w:space="0" w:color="auto"/>
        <w:right w:val="none" w:sz="0" w:space="0" w:color="auto"/>
      </w:divBdr>
      <w:divsChild>
        <w:div w:id="1720321429">
          <w:marLeft w:val="0"/>
          <w:marRight w:val="0"/>
          <w:marTop w:val="0"/>
          <w:marBottom w:val="0"/>
          <w:divBdr>
            <w:top w:val="none" w:sz="0" w:space="0" w:color="auto"/>
            <w:left w:val="none" w:sz="0" w:space="0" w:color="auto"/>
            <w:bottom w:val="none" w:sz="0" w:space="0" w:color="auto"/>
            <w:right w:val="none" w:sz="0" w:space="0" w:color="auto"/>
          </w:divBdr>
          <w:divsChild>
            <w:div w:id="1297444525">
              <w:marLeft w:val="0"/>
              <w:marRight w:val="0"/>
              <w:marTop w:val="0"/>
              <w:marBottom w:val="0"/>
              <w:divBdr>
                <w:top w:val="none" w:sz="0" w:space="0" w:color="auto"/>
                <w:left w:val="none" w:sz="0" w:space="0" w:color="auto"/>
                <w:bottom w:val="none" w:sz="0" w:space="0" w:color="auto"/>
                <w:right w:val="none" w:sz="0" w:space="0" w:color="auto"/>
              </w:divBdr>
              <w:divsChild>
                <w:div w:id="1263954950">
                  <w:marLeft w:val="0"/>
                  <w:marRight w:val="0"/>
                  <w:marTop w:val="0"/>
                  <w:marBottom w:val="0"/>
                  <w:divBdr>
                    <w:top w:val="none" w:sz="0" w:space="0" w:color="auto"/>
                    <w:left w:val="none" w:sz="0" w:space="0" w:color="auto"/>
                    <w:bottom w:val="none" w:sz="0" w:space="0" w:color="auto"/>
                    <w:right w:val="none" w:sz="0" w:space="0" w:color="auto"/>
                  </w:divBdr>
                </w:div>
                <w:div w:id="1065638712">
                  <w:marLeft w:val="0"/>
                  <w:marRight w:val="0"/>
                  <w:marTop w:val="0"/>
                  <w:marBottom w:val="0"/>
                  <w:divBdr>
                    <w:top w:val="none" w:sz="0" w:space="0" w:color="auto"/>
                    <w:left w:val="none" w:sz="0" w:space="0" w:color="auto"/>
                    <w:bottom w:val="none" w:sz="0" w:space="0" w:color="auto"/>
                    <w:right w:val="none" w:sz="0" w:space="0" w:color="auto"/>
                  </w:divBdr>
                </w:div>
                <w:div w:id="371082107">
                  <w:marLeft w:val="0"/>
                  <w:marRight w:val="0"/>
                  <w:marTop w:val="0"/>
                  <w:marBottom w:val="0"/>
                  <w:divBdr>
                    <w:top w:val="none" w:sz="0" w:space="0" w:color="auto"/>
                    <w:left w:val="none" w:sz="0" w:space="0" w:color="auto"/>
                    <w:bottom w:val="none" w:sz="0" w:space="0" w:color="auto"/>
                    <w:right w:val="none" w:sz="0" w:space="0" w:color="auto"/>
                  </w:divBdr>
                </w:div>
                <w:div w:id="1453400781">
                  <w:marLeft w:val="0"/>
                  <w:marRight w:val="0"/>
                  <w:marTop w:val="0"/>
                  <w:marBottom w:val="0"/>
                  <w:divBdr>
                    <w:top w:val="none" w:sz="0" w:space="0" w:color="auto"/>
                    <w:left w:val="none" w:sz="0" w:space="0" w:color="auto"/>
                    <w:bottom w:val="none" w:sz="0" w:space="0" w:color="auto"/>
                    <w:right w:val="none" w:sz="0" w:space="0" w:color="auto"/>
                  </w:divBdr>
                </w:div>
                <w:div w:id="783889724">
                  <w:marLeft w:val="0"/>
                  <w:marRight w:val="0"/>
                  <w:marTop w:val="0"/>
                  <w:marBottom w:val="0"/>
                  <w:divBdr>
                    <w:top w:val="none" w:sz="0" w:space="0" w:color="auto"/>
                    <w:left w:val="none" w:sz="0" w:space="0" w:color="auto"/>
                    <w:bottom w:val="none" w:sz="0" w:space="0" w:color="auto"/>
                    <w:right w:val="none" w:sz="0" w:space="0" w:color="auto"/>
                  </w:divBdr>
                </w:div>
              </w:divsChild>
            </w:div>
            <w:div w:id="2104766507">
              <w:marLeft w:val="0"/>
              <w:marRight w:val="0"/>
              <w:marTop w:val="0"/>
              <w:marBottom w:val="0"/>
              <w:divBdr>
                <w:top w:val="none" w:sz="0" w:space="0" w:color="auto"/>
                <w:left w:val="none" w:sz="0" w:space="0" w:color="auto"/>
                <w:bottom w:val="none" w:sz="0" w:space="0" w:color="auto"/>
                <w:right w:val="none" w:sz="0" w:space="0" w:color="auto"/>
              </w:divBdr>
            </w:div>
          </w:divsChild>
        </w:div>
        <w:div w:id="1086266025">
          <w:marLeft w:val="0"/>
          <w:marRight w:val="0"/>
          <w:marTop w:val="0"/>
          <w:marBottom w:val="0"/>
          <w:divBdr>
            <w:top w:val="none" w:sz="0" w:space="0" w:color="auto"/>
            <w:left w:val="none" w:sz="0" w:space="0" w:color="auto"/>
            <w:bottom w:val="none" w:sz="0" w:space="0" w:color="auto"/>
            <w:right w:val="none" w:sz="0" w:space="0" w:color="auto"/>
          </w:divBdr>
        </w:div>
        <w:div w:id="1385107496">
          <w:marLeft w:val="0"/>
          <w:marRight w:val="0"/>
          <w:marTop w:val="0"/>
          <w:marBottom w:val="0"/>
          <w:divBdr>
            <w:top w:val="none" w:sz="0" w:space="0" w:color="auto"/>
            <w:left w:val="none" w:sz="0" w:space="0" w:color="auto"/>
            <w:bottom w:val="none" w:sz="0" w:space="0" w:color="auto"/>
            <w:right w:val="none" w:sz="0" w:space="0" w:color="auto"/>
          </w:divBdr>
        </w:div>
      </w:divsChild>
    </w:div>
    <w:div w:id="1885632301">
      <w:bodyDiv w:val="1"/>
      <w:marLeft w:val="0"/>
      <w:marRight w:val="0"/>
      <w:marTop w:val="0"/>
      <w:marBottom w:val="0"/>
      <w:divBdr>
        <w:top w:val="none" w:sz="0" w:space="0" w:color="auto"/>
        <w:left w:val="none" w:sz="0" w:space="0" w:color="auto"/>
        <w:bottom w:val="none" w:sz="0" w:space="0" w:color="auto"/>
        <w:right w:val="none" w:sz="0" w:space="0" w:color="auto"/>
      </w:divBdr>
    </w:div>
    <w:div w:id="19801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Tri-Village Christian Church</vt:lpstr>
    </vt:vector>
  </TitlesOfParts>
  <Company>Tri-Village Christian Church</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Tri-Village Christian Church</dc:title>
  <dc:subject/>
  <dc:creator>Paul Snoddy</dc:creator>
  <cp:keywords/>
  <cp:lastModifiedBy>David Brown</cp:lastModifiedBy>
  <cp:revision>4</cp:revision>
  <cp:lastPrinted>2021-02-02T14:39:00Z</cp:lastPrinted>
  <dcterms:created xsi:type="dcterms:W3CDTF">2021-02-02T14:39:00Z</dcterms:created>
  <dcterms:modified xsi:type="dcterms:W3CDTF">2021-02-11T03:26:00Z</dcterms:modified>
</cp:coreProperties>
</file>